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1D1F" w:rsidRDefault="00FA1D1F" w:rsidP="00C16883">
      <w:pPr>
        <w:rPr>
          <w:lang w:val="es-CO"/>
        </w:rPr>
      </w:pPr>
      <w:r w:rsidRPr="00C16883">
        <w:rPr>
          <w:rFonts w:ascii="Arial" w:hAnsi="Arial" w:cs="Arial"/>
          <w:b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276848A2" wp14:editId="66B72579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390525" cy="450850"/>
            <wp:effectExtent l="0" t="0" r="9525" b="635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90525" cy="45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16883">
        <w:rPr>
          <w:rFonts w:ascii="Arial" w:eastAsia="Times New Roman" w:hAnsi="Arial" w:cs="Arial"/>
          <w:color w:val="000000"/>
          <w:sz w:val="16"/>
          <w:szCs w:val="16"/>
          <w:lang w:val="es-CO" w:eastAsia="es-CO"/>
        </w:rPr>
        <w:t xml:space="preserve"> </w:t>
      </w:r>
      <w:r w:rsidR="00C16883">
        <w:rPr>
          <w:rFonts w:ascii="Arial" w:eastAsia="Times New Roman" w:hAnsi="Arial" w:cs="Arial"/>
          <w:color w:val="000000"/>
          <w:sz w:val="16"/>
          <w:szCs w:val="16"/>
          <w:lang w:val="es-CO" w:eastAsia="es-CO"/>
        </w:rPr>
        <w:t xml:space="preserve">            </w:t>
      </w:r>
      <w:r w:rsidRPr="00C16883">
        <w:rPr>
          <w:rFonts w:ascii="Arial" w:eastAsia="Times New Roman" w:hAnsi="Arial" w:cs="Arial"/>
          <w:color w:val="000000"/>
          <w:sz w:val="16"/>
          <w:szCs w:val="16"/>
          <w:lang w:val="es-CO" w:eastAsia="es-CO"/>
        </w:rPr>
        <w:t xml:space="preserve">  </w:t>
      </w:r>
      <w:r w:rsidRPr="00977941"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>INSTITUCION EDUCATICA TECNICA "LA SAGRADA FAMILIA"</w:t>
      </w:r>
      <w:r w:rsidR="00C16883">
        <w:rPr>
          <w:noProof/>
          <w:sz w:val="16"/>
          <w:szCs w:val="16"/>
          <w:lang w:val="es-CO"/>
        </w:rPr>
        <w:t xml:space="preserve">         </w:t>
      </w:r>
      <w:r w:rsidR="00C16883" w:rsidRPr="00305772">
        <w:rPr>
          <w:noProof/>
          <w:sz w:val="16"/>
          <w:szCs w:val="16"/>
        </w:rPr>
        <w:drawing>
          <wp:inline distT="0" distB="0" distL="0" distR="0" wp14:anchorId="4982EBAF" wp14:editId="3E98769C">
            <wp:extent cx="438150" cy="381000"/>
            <wp:effectExtent l="0" t="0" r="0" b="0"/>
            <wp:docPr id="2" name="Imagen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381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16"/>
          <w:szCs w:val="16"/>
          <w:lang w:val="es-CO"/>
        </w:rPr>
        <w:t xml:space="preserve">                   </w:t>
      </w:r>
      <w:r w:rsidRPr="00977941">
        <w:rPr>
          <w:noProof/>
          <w:sz w:val="16"/>
          <w:szCs w:val="16"/>
          <w:lang w:val="es-CO"/>
        </w:rPr>
        <w:t xml:space="preserve"> </w:t>
      </w:r>
    </w:p>
    <w:p w:rsidR="00FA1D1F" w:rsidRDefault="00FA1D1F">
      <w:pPr>
        <w:rPr>
          <w:lang w:val="es-CO"/>
        </w:rPr>
      </w:pPr>
    </w:p>
    <w:p w:rsidR="00FA1D1F" w:rsidRPr="008C1AFB" w:rsidRDefault="008C1AFB" w:rsidP="008C1AFB">
      <w:pPr>
        <w:tabs>
          <w:tab w:val="left" w:pos="168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  <w:r w:rsidRPr="008C1AFB">
        <w:rPr>
          <w:rFonts w:ascii="Arial" w:hAnsi="Arial" w:cs="Arial"/>
          <w:b/>
          <w:color w:val="000000"/>
          <w:sz w:val="20"/>
          <w:szCs w:val="20"/>
          <w:lang w:val="es-CO"/>
        </w:rPr>
        <w:t>GUIA –TALLER -</w:t>
      </w:r>
      <w:r w:rsidR="00FA1D1F" w:rsidRPr="008C1AFB"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 O3      CIENCIAS - SOCIALES -  GRADO 8-01</w:t>
      </w:r>
    </w:p>
    <w:p w:rsidR="00FA1D1F" w:rsidRPr="008C1AFB" w:rsidRDefault="00FA1D1F" w:rsidP="00FA1D1F">
      <w:pPr>
        <w:tabs>
          <w:tab w:val="left" w:pos="168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</w:p>
    <w:p w:rsidR="00FA1D1F" w:rsidRPr="00FA1D1F" w:rsidRDefault="00FA1D1F" w:rsidP="00FA1D1F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  <w:r w:rsidRPr="00C16883"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SEGUNDO SEMESTRE </w:t>
      </w:r>
    </w:p>
    <w:p w:rsidR="00FA1D1F" w:rsidRPr="00FA1D1F" w:rsidRDefault="00FA1D1F" w:rsidP="00FA1D1F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</w:p>
    <w:p w:rsidR="00FA1D1F" w:rsidRPr="00FA1D1F" w:rsidRDefault="00FA1D1F" w:rsidP="00FA1D1F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es-CO"/>
        </w:rPr>
      </w:pPr>
    </w:p>
    <w:p w:rsidR="00FA1D1F" w:rsidRPr="008C1AFB" w:rsidRDefault="00FA1D1F" w:rsidP="00FA1D1F">
      <w:pPr>
        <w:tabs>
          <w:tab w:val="left" w:pos="168"/>
          <w:tab w:val="left" w:pos="1125"/>
          <w:tab w:val="left" w:pos="3180"/>
        </w:tabs>
        <w:autoSpaceDE w:val="0"/>
        <w:autoSpaceDN w:val="0"/>
        <w:adjustRightInd w:val="0"/>
        <w:spacing w:after="0" w:line="240" w:lineRule="auto"/>
        <w:rPr>
          <w:rFonts w:ascii="Century Gothic" w:hAnsi="Century Gothic" w:cs="Century Gothic"/>
          <w:color w:val="000000"/>
          <w:sz w:val="24"/>
          <w:szCs w:val="24"/>
          <w:lang w:val="es-CO"/>
        </w:rPr>
      </w:pPr>
      <w:r w:rsidRPr="00FA1D1F"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  <w:tab/>
      </w:r>
      <w:r w:rsidRPr="00FA1D1F"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  <w:tab/>
        <w:t>ESTUDIANTE __________________________________</w:t>
      </w:r>
      <w:r w:rsidRPr="00FA1D1F"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  <w:tab/>
      </w:r>
    </w:p>
    <w:p w:rsidR="00FA1D1F" w:rsidRPr="00FA1D1F" w:rsidRDefault="00FA1D1F" w:rsidP="00FA1D1F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</w:pPr>
    </w:p>
    <w:p w:rsidR="00FA1D1F" w:rsidRPr="00FA1D1F" w:rsidRDefault="00FA1D1F" w:rsidP="00FA1D1F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noProof/>
          <w:lang w:val="es-CO"/>
        </w:rPr>
      </w:pPr>
      <w:r w:rsidRPr="00FA1D1F">
        <w:rPr>
          <w:rFonts w:ascii="Calibri" w:eastAsia="Calibri" w:hAnsi="Calibri" w:cs="Times New Roman"/>
          <w:noProof/>
          <w:lang w:val="es-CO"/>
        </w:rPr>
        <w:t xml:space="preserve">                                                                                                        </w:t>
      </w:r>
    </w:p>
    <w:p w:rsidR="00FA1D1F" w:rsidRPr="00FA1D1F" w:rsidRDefault="00342D22" w:rsidP="00FA1D1F">
      <w:pPr>
        <w:tabs>
          <w:tab w:val="left" w:pos="168"/>
          <w:tab w:val="left" w:pos="3180"/>
          <w:tab w:val="left" w:pos="4770"/>
        </w:tabs>
        <w:autoSpaceDE w:val="0"/>
        <w:autoSpaceDN w:val="0"/>
        <w:adjustRightInd w:val="0"/>
        <w:spacing w:after="0" w:line="240" w:lineRule="auto"/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</w:pPr>
      <w:r w:rsidRPr="00342D22">
        <w:rPr>
          <w:noProof/>
          <w:sz w:val="24"/>
          <w:szCs w:val="24"/>
        </w:rPr>
        <w:drawing>
          <wp:inline distT="0" distB="0" distL="0" distR="0" wp14:anchorId="638A2F3E" wp14:editId="47434573">
            <wp:extent cx="1933575" cy="1743075"/>
            <wp:effectExtent l="0" t="0" r="0" b="9525"/>
            <wp:docPr id="5" name="Imagen 5" descr="D:\Imagenes-blog\d924f8266f9f06fb2c9aa0e60d73ace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Imagenes-blog\d924f8266f9f06fb2c9aa0e60d73ace9.gif"/>
                    <pic:cNvPicPr>
                      <a:picLocks noChangeAspect="1" noChangeArrowheads="1" noCrop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1D1F" w:rsidRPr="00FA1D1F">
        <w:rPr>
          <w:rFonts w:ascii="Century Gothic" w:hAnsi="Century Gothic" w:cs="Century Gothic"/>
          <w:noProof/>
          <w:color w:val="000000"/>
          <w:sz w:val="24"/>
          <w:szCs w:val="24"/>
          <w:lang w:val="es-CO" w:eastAsia="es-CO"/>
        </w:rPr>
        <w:t xml:space="preserve"> </w:t>
      </w:r>
      <w:r w:rsidR="00FA1D1F" w:rsidRPr="00FA1D1F"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  <w:t xml:space="preserve"> Observa, lee, analiza, escribe……</w:t>
      </w:r>
      <w:r w:rsidR="00FA1D1F" w:rsidRPr="00FA1D1F"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  <w:tab/>
      </w:r>
    </w:p>
    <w:p w:rsidR="00FA1D1F" w:rsidRPr="00FA1D1F" w:rsidRDefault="00FA1D1F" w:rsidP="00FA1D1F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hAnsi="Algerian" w:cs="Century Gothic"/>
          <w:color w:val="000000"/>
          <w:sz w:val="24"/>
          <w:szCs w:val="24"/>
          <w:lang w:val="es-CO"/>
        </w:rPr>
      </w:pPr>
    </w:p>
    <w:p w:rsidR="00FA1D1F" w:rsidRPr="00FA1D1F" w:rsidRDefault="00FA1D1F" w:rsidP="00FA1D1F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hAnsi="Algerian" w:cs="Century Gothic"/>
          <w:color w:val="000000"/>
          <w:sz w:val="24"/>
          <w:szCs w:val="24"/>
          <w:lang w:val="es-CO"/>
        </w:rPr>
      </w:pPr>
    </w:p>
    <w:p w:rsidR="00FA1D1F" w:rsidRPr="00FA1D1F" w:rsidRDefault="00FA1D1F" w:rsidP="00FA1D1F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hAnsi="Algerian" w:cs="Century Gothic"/>
          <w:color w:val="000000"/>
          <w:sz w:val="24"/>
          <w:szCs w:val="24"/>
          <w:lang w:val="es-CO"/>
        </w:rPr>
      </w:pPr>
      <w:r w:rsidRPr="00FA1D1F">
        <w:rPr>
          <w:rFonts w:ascii="Algerian" w:hAnsi="Algerian" w:cs="Century Gothic"/>
          <w:color w:val="000000"/>
          <w:sz w:val="24"/>
          <w:szCs w:val="24"/>
          <w:lang w:val="es-CO"/>
        </w:rPr>
        <w:t>Buen día</w:t>
      </w:r>
    </w:p>
    <w:p w:rsidR="00FA1D1F" w:rsidRPr="00FA1D1F" w:rsidRDefault="00FA1D1F" w:rsidP="00FA1D1F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hAnsi="Algerian" w:cs="Century Gothic"/>
          <w:color w:val="000000"/>
          <w:sz w:val="24"/>
          <w:szCs w:val="24"/>
          <w:lang w:val="es-CO"/>
        </w:rPr>
      </w:pPr>
      <w:r w:rsidRPr="00FA1D1F">
        <w:rPr>
          <w:rFonts w:ascii="Algerian" w:hAnsi="Algerian" w:cs="Century Gothic"/>
          <w:color w:val="000000"/>
          <w:sz w:val="24"/>
          <w:szCs w:val="24"/>
          <w:lang w:val="es-CO"/>
        </w:rPr>
        <w:t xml:space="preserve">Reciba un cordial saludo </w:t>
      </w:r>
    </w:p>
    <w:p w:rsidR="00FA1D1F" w:rsidRPr="00FA1D1F" w:rsidRDefault="00FA1D1F" w:rsidP="00FA1D1F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Century Gothic" w:hAnsi="Century Gothic" w:cs="Century Gothic"/>
          <w:color w:val="000000"/>
          <w:sz w:val="24"/>
          <w:szCs w:val="24"/>
          <w:lang w:val="es-CO"/>
        </w:rPr>
      </w:pPr>
    </w:p>
    <w:p w:rsidR="00FA1D1F" w:rsidRPr="00FA1D1F" w:rsidRDefault="00FA1D1F" w:rsidP="00FA1D1F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s-CO"/>
        </w:rPr>
      </w:pPr>
      <w:r w:rsidRPr="00FA1D1F">
        <w:rPr>
          <w:rFonts w:ascii="Century Gothic" w:hAnsi="Century Gothic" w:cs="Century Gothic"/>
          <w:color w:val="000000"/>
          <w:sz w:val="24"/>
          <w:szCs w:val="24"/>
          <w:lang w:val="es-CO"/>
        </w:rPr>
        <w:t>El presente trabajo debe ser desarrollado en el cuaderno de ciencias sociales,</w:t>
      </w:r>
      <w:r w:rsidRPr="00FA1D1F">
        <w:rPr>
          <w:rFonts w:ascii="Arial" w:hAnsi="Arial" w:cs="Arial"/>
          <w:color w:val="000000"/>
          <w:sz w:val="24"/>
          <w:szCs w:val="24"/>
          <w:lang w:val="es-CO"/>
        </w:rPr>
        <w:t xml:space="preserve"> debe Estar Bien presentado, argumentado y ordenado.</w:t>
      </w:r>
    </w:p>
    <w:p w:rsidR="00FA1D1F" w:rsidRDefault="00FA1D1F">
      <w:pPr>
        <w:rPr>
          <w:lang w:val="es-CO"/>
        </w:rPr>
      </w:pPr>
    </w:p>
    <w:p w:rsidR="00B011F5" w:rsidRDefault="005C4647">
      <w:pPr>
        <w:rPr>
          <w:lang w:val="es-CO"/>
        </w:rPr>
      </w:pPr>
      <w:r>
        <w:rPr>
          <w:lang w:val="es-CO"/>
        </w:rPr>
        <w:t xml:space="preserve">TEMA: </w:t>
      </w:r>
    </w:p>
    <w:p w:rsidR="00FA1D1F" w:rsidRDefault="005C4647" w:rsidP="00B011F5">
      <w:pPr>
        <w:jc w:val="center"/>
        <w:rPr>
          <w:lang w:val="es-CO"/>
        </w:rPr>
      </w:pPr>
      <w:r>
        <w:rPr>
          <w:lang w:val="es-CO"/>
        </w:rPr>
        <w:t>INDEPENDENCIA</w:t>
      </w:r>
      <w:r w:rsidR="00FA1D1F">
        <w:rPr>
          <w:lang w:val="es-CO"/>
        </w:rPr>
        <w:t xml:space="preserve"> DE AMERICA LATINA SIGLO </w:t>
      </w:r>
      <w:r w:rsidR="00B011F5">
        <w:rPr>
          <w:lang w:val="es-CO"/>
        </w:rPr>
        <w:t xml:space="preserve">XIX Y LAS INDEPENDENCIA DE COLONIAS ESPAÑOLAS Y CONSECUENCIAS DE ESTOS PROCESOS, LA NUEVA GRANADA </w:t>
      </w:r>
    </w:p>
    <w:p w:rsidR="00C16883" w:rsidRDefault="00342D22" w:rsidP="00B011F5">
      <w:pPr>
        <w:jc w:val="center"/>
        <w:rPr>
          <w:lang w:val="es-CO"/>
        </w:rPr>
      </w:pPr>
      <w:r>
        <w:rPr>
          <w:noProof/>
        </w:rPr>
        <w:drawing>
          <wp:inline distT="0" distB="0" distL="0" distR="0" wp14:anchorId="609EDC4B" wp14:editId="497616B7">
            <wp:extent cx="2904868" cy="1924050"/>
            <wp:effectExtent l="0" t="0" r="0" b="0"/>
            <wp:docPr id="11" name="Imagen 11" descr="América latina a fines del siglo XIX y comienzos del X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mérica latina a fines del siglo XIX y comienzos del XX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7568" cy="1958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6883" w:rsidRDefault="00E42170" w:rsidP="00E42170">
      <w:pPr>
        <w:rPr>
          <w:lang w:val="es-CO"/>
        </w:rPr>
      </w:pPr>
      <w:r>
        <w:rPr>
          <w:lang w:val="es-CO"/>
        </w:rPr>
        <w:lastRenderedPageBreak/>
        <w:t xml:space="preserve">               </w:t>
      </w:r>
      <w:r w:rsidR="002B39F5">
        <w:rPr>
          <w:lang w:val="es-CO"/>
        </w:rPr>
        <w:t xml:space="preserve">                       </w:t>
      </w:r>
      <w:r>
        <w:rPr>
          <w:lang w:val="es-CO"/>
        </w:rPr>
        <w:t xml:space="preserve"> </w:t>
      </w:r>
      <w:r w:rsidRPr="00E42170">
        <w:rPr>
          <w:noProof/>
          <w:lang w:val="es-CO"/>
        </w:rPr>
        <w:t xml:space="preserve">                </w:t>
      </w:r>
      <w:r>
        <w:rPr>
          <w:lang w:val="es-CO"/>
        </w:rPr>
        <w:t xml:space="preserve">    </w:t>
      </w:r>
    </w:p>
    <w:p w:rsidR="00C16883" w:rsidRDefault="00E42170" w:rsidP="00E42170">
      <w:pPr>
        <w:rPr>
          <w:lang w:val="es-CO"/>
        </w:rPr>
      </w:pPr>
      <w:r w:rsidRPr="00E42170">
        <w:rPr>
          <w:noProof/>
          <w:lang w:val="es-CO"/>
        </w:rPr>
        <w:t xml:space="preserve">                                                                                         </w:t>
      </w:r>
    </w:p>
    <w:p w:rsidR="00C16883" w:rsidRPr="00E42170" w:rsidRDefault="00E42170" w:rsidP="00E42170">
      <w:pPr>
        <w:rPr>
          <w:lang w:val="es-CO"/>
        </w:rPr>
      </w:pPr>
      <w:r w:rsidRPr="00E42170">
        <w:rPr>
          <w:lang w:val="es-CO"/>
        </w:rPr>
        <w:t xml:space="preserve">Desarrolla las siguientes preguntas con base en el material de apoyo que se encuentra en la plataforma sinapsis en EXPLICACION  </w:t>
      </w:r>
    </w:p>
    <w:p w:rsidR="00C16883" w:rsidRDefault="00E42170" w:rsidP="00342D22">
      <w:pPr>
        <w:rPr>
          <w:lang w:val="es-CO"/>
        </w:rPr>
      </w:pPr>
      <w:r>
        <w:rPr>
          <w:lang w:val="es-CO"/>
        </w:rPr>
        <w:t xml:space="preserve">1.Construye un mapa conceptual donde explique la situación de América Latina </w:t>
      </w:r>
      <w:r w:rsidR="00895FED">
        <w:rPr>
          <w:lang w:val="es-CO"/>
        </w:rPr>
        <w:t>ENTRE 1800-1850</w:t>
      </w:r>
    </w:p>
    <w:p w:rsidR="00C16883" w:rsidRDefault="00895FED" w:rsidP="00895FED">
      <w:pPr>
        <w:rPr>
          <w:lang w:val="es-CO"/>
        </w:rPr>
      </w:pPr>
      <w:r>
        <w:rPr>
          <w:lang w:val="es-CO"/>
        </w:rPr>
        <w:t xml:space="preserve">2. Explica las causas de la independencia de </w:t>
      </w:r>
      <w:r w:rsidR="00CF6A24">
        <w:rPr>
          <w:lang w:val="es-CO"/>
        </w:rPr>
        <w:t>A</w:t>
      </w:r>
      <w:r>
        <w:rPr>
          <w:lang w:val="es-CO"/>
        </w:rPr>
        <w:t xml:space="preserve">mérica latina </w:t>
      </w:r>
    </w:p>
    <w:p w:rsidR="00CF6A24" w:rsidRDefault="00CF6A24" w:rsidP="00895FED">
      <w:pPr>
        <w:rPr>
          <w:lang w:val="es-CO"/>
        </w:rPr>
      </w:pPr>
      <w:r>
        <w:rPr>
          <w:lang w:val="es-CO"/>
        </w:rPr>
        <w:t xml:space="preserve">3.Explica las características de la crisis económica después de la independencia </w:t>
      </w:r>
    </w:p>
    <w:p w:rsidR="00CF6A24" w:rsidRDefault="00CF6A24" w:rsidP="00895FED">
      <w:pPr>
        <w:rPr>
          <w:lang w:val="es-CO"/>
        </w:rPr>
      </w:pPr>
      <w:r>
        <w:rPr>
          <w:lang w:val="es-CO"/>
        </w:rPr>
        <w:t>4.Explica la consolidación de los Estados Americanos (</w:t>
      </w:r>
      <w:r w:rsidR="00836834">
        <w:rPr>
          <w:lang w:val="es-CO"/>
        </w:rPr>
        <w:t>Haití,</w:t>
      </w:r>
      <w:r>
        <w:rPr>
          <w:lang w:val="es-CO"/>
        </w:rPr>
        <w:t xml:space="preserve"> </w:t>
      </w:r>
      <w:r w:rsidR="00836834">
        <w:rPr>
          <w:lang w:val="es-CO"/>
        </w:rPr>
        <w:t>México, Centroamérica).</w:t>
      </w:r>
      <w:r>
        <w:rPr>
          <w:lang w:val="es-CO"/>
        </w:rPr>
        <w:t xml:space="preserve"> </w:t>
      </w:r>
    </w:p>
    <w:p w:rsidR="00836834" w:rsidRDefault="00836834" w:rsidP="00895FED">
      <w:pPr>
        <w:rPr>
          <w:lang w:val="es-CO"/>
        </w:rPr>
      </w:pPr>
      <w:r>
        <w:rPr>
          <w:lang w:val="es-CO"/>
        </w:rPr>
        <w:t>5.Explica las características de la independencia de los países Andinos (Nuevo reino de granada, Perú.</w:t>
      </w:r>
    </w:p>
    <w:p w:rsidR="00836834" w:rsidRDefault="00836834" w:rsidP="00895FED">
      <w:pPr>
        <w:rPr>
          <w:lang w:val="es-CO"/>
        </w:rPr>
      </w:pPr>
      <w:r>
        <w:rPr>
          <w:lang w:val="es-CO"/>
        </w:rPr>
        <w:t xml:space="preserve">6. Características del cono sur y hacer el mapa de los países que lo conforma el cono sur.   </w:t>
      </w:r>
    </w:p>
    <w:p w:rsidR="00836834" w:rsidRDefault="00836834" w:rsidP="00895FED">
      <w:pPr>
        <w:rPr>
          <w:lang w:val="es-CO"/>
        </w:rPr>
      </w:pPr>
      <w:r>
        <w:rPr>
          <w:lang w:val="es-CO"/>
        </w:rPr>
        <w:t>7.Explica cada una de las formas de gobierno después de las independencias.  (</w:t>
      </w:r>
      <w:r w:rsidR="002B39F5">
        <w:rPr>
          <w:lang w:val="es-CO"/>
        </w:rPr>
        <w:t xml:space="preserve">Caudillismo, Dictaduras, Oligarquía). </w:t>
      </w:r>
    </w:p>
    <w:p w:rsidR="00C16883" w:rsidRDefault="00836834" w:rsidP="00836834">
      <w:pPr>
        <w:rPr>
          <w:lang w:val="es-CO"/>
        </w:rPr>
      </w:pPr>
      <w:r>
        <w:rPr>
          <w:lang w:val="es-CO"/>
        </w:rPr>
        <w:t>8.Dibuja el mapa de las independencias de América en el siglo XIX.</w:t>
      </w:r>
    </w:p>
    <w:p w:rsidR="00C16883" w:rsidRDefault="00C16883" w:rsidP="00E42170">
      <w:pPr>
        <w:rPr>
          <w:lang w:val="es-CO"/>
        </w:rPr>
      </w:pPr>
    </w:p>
    <w:p w:rsidR="002B39F5" w:rsidRDefault="002B39F5" w:rsidP="002B39F5">
      <w:pPr>
        <w:rPr>
          <w:lang w:val="es-CO"/>
        </w:rPr>
      </w:pPr>
    </w:p>
    <w:p w:rsidR="002B39F5" w:rsidRDefault="002B39F5" w:rsidP="00B011F5">
      <w:pPr>
        <w:jc w:val="center"/>
        <w:rPr>
          <w:lang w:val="es-CO"/>
        </w:rPr>
      </w:pPr>
    </w:p>
    <w:p w:rsidR="005C4647" w:rsidRDefault="002B39F5" w:rsidP="00F24846">
      <w:pPr>
        <w:jc w:val="center"/>
        <w:rPr>
          <w:b/>
          <w:sz w:val="24"/>
          <w:szCs w:val="24"/>
          <w:lang w:val="es-CO"/>
        </w:rPr>
      </w:pPr>
      <w:r w:rsidRPr="00F24846">
        <w:rPr>
          <w:b/>
          <w:sz w:val="24"/>
          <w:szCs w:val="24"/>
          <w:lang w:val="es-CO"/>
        </w:rPr>
        <w:t>LA GRAN COLOMBIA</w:t>
      </w:r>
      <w:r w:rsidR="00B32E0A">
        <w:rPr>
          <w:b/>
          <w:sz w:val="24"/>
          <w:szCs w:val="24"/>
          <w:lang w:val="es-CO"/>
        </w:rPr>
        <w:t xml:space="preserve"> </w:t>
      </w:r>
    </w:p>
    <w:p w:rsidR="00B32E0A" w:rsidRDefault="00B32E0A" w:rsidP="00F24846">
      <w:pPr>
        <w:jc w:val="center"/>
        <w:rPr>
          <w:b/>
          <w:sz w:val="24"/>
          <w:szCs w:val="24"/>
          <w:lang w:val="es-CO"/>
        </w:rPr>
      </w:pPr>
      <w:r>
        <w:rPr>
          <w:b/>
          <w:sz w:val="24"/>
          <w:szCs w:val="24"/>
          <w:lang w:val="es-CO"/>
        </w:rPr>
        <w:t>NUESTRO PAIS ENTRE 1830-1886</w:t>
      </w:r>
    </w:p>
    <w:p w:rsidR="00F24846" w:rsidRDefault="00F24846" w:rsidP="00F24846">
      <w:pPr>
        <w:jc w:val="center"/>
        <w:rPr>
          <w:b/>
          <w:sz w:val="24"/>
          <w:szCs w:val="24"/>
          <w:lang w:val="es-CO"/>
        </w:rPr>
      </w:pPr>
    </w:p>
    <w:p w:rsidR="00F24846" w:rsidRDefault="00F24846" w:rsidP="00F24846">
      <w:pPr>
        <w:jc w:val="center"/>
        <w:rPr>
          <w:b/>
          <w:sz w:val="24"/>
          <w:szCs w:val="24"/>
          <w:lang w:val="es-CO"/>
        </w:rPr>
      </w:pPr>
      <w:r>
        <w:rPr>
          <w:noProof/>
        </w:rPr>
        <w:drawing>
          <wp:inline distT="0" distB="0" distL="0" distR="0" wp14:anchorId="31EF0E88" wp14:editId="6120071C">
            <wp:extent cx="3924300" cy="2207419"/>
            <wp:effectExtent l="0" t="0" r="0" b="2540"/>
            <wp:docPr id="3" name="Imagen 3" descr="Historia Breve de la Gran Colombia - ¿Existió la Gran Colombi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istoria Breve de la Gran Colombia - ¿Existió la Gran Colombia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751" cy="221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E0A" w:rsidRPr="00E42170" w:rsidRDefault="00B32E0A" w:rsidP="00B32E0A">
      <w:pPr>
        <w:rPr>
          <w:lang w:val="es-CO"/>
        </w:rPr>
      </w:pPr>
      <w:r w:rsidRPr="00E42170">
        <w:rPr>
          <w:lang w:val="es-CO"/>
        </w:rPr>
        <w:t xml:space="preserve">Desarrolla las siguientes preguntas con base en el material de apoyo que se encuentra en la plataforma sinapsis en EXPLICACION  </w:t>
      </w:r>
    </w:p>
    <w:p w:rsidR="00B32E0A" w:rsidRDefault="00342D22" w:rsidP="00342D22">
      <w:pPr>
        <w:jc w:val="center"/>
        <w:rPr>
          <w:b/>
          <w:sz w:val="24"/>
          <w:szCs w:val="24"/>
          <w:lang w:val="es-CO"/>
        </w:rPr>
      </w:pPr>
      <w:r w:rsidRPr="00342D22">
        <w:rPr>
          <w:b/>
          <w:noProof/>
          <w:sz w:val="24"/>
          <w:szCs w:val="24"/>
        </w:rPr>
        <w:lastRenderedPageBreak/>
        <w:drawing>
          <wp:inline distT="0" distB="0" distL="0" distR="0">
            <wp:extent cx="3295650" cy="1562100"/>
            <wp:effectExtent l="0" t="0" r="0" b="0"/>
            <wp:docPr id="6" name="Imagen 6" descr="D:\Imagenes-blog\descarga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Imagenes-blog\descarga (1)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E0A" w:rsidRDefault="00B32E0A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 xml:space="preserve">1.Explica a que se llamó la época republicana </w:t>
      </w:r>
    </w:p>
    <w:p w:rsidR="00B32E0A" w:rsidRDefault="00B32E0A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>2. Explica que fue la gran Colombia y su final.</w:t>
      </w:r>
    </w:p>
    <w:p w:rsidR="00B32E0A" w:rsidRDefault="00B32E0A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>3. Mediante un cuadro comparativo explica el federalismo y centralismo</w:t>
      </w:r>
    </w:p>
    <w:p w:rsidR="00B32E0A" w:rsidRDefault="00B32E0A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 xml:space="preserve">4.Explica las características de la nueva granada </w:t>
      </w:r>
    </w:p>
    <w:p w:rsidR="00B32E0A" w:rsidRDefault="00B32E0A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 xml:space="preserve">5. Dibujar el mapa de la nueva granada </w:t>
      </w:r>
      <w:r w:rsidR="002429B8">
        <w:rPr>
          <w:sz w:val="24"/>
          <w:szCs w:val="24"/>
          <w:lang w:val="es-CO"/>
        </w:rPr>
        <w:t>y el mapa actual de Colombia político y compáralo y escribe sus diferencias.</w:t>
      </w:r>
    </w:p>
    <w:p w:rsidR="002429B8" w:rsidRDefault="002429B8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>6.Escribe lo logros de los presidentes (Santander y pedro Alcántara Herrán).</w:t>
      </w:r>
    </w:p>
    <w:p w:rsidR="002429B8" w:rsidRDefault="002429B8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 xml:space="preserve">7.Explica cómo se crearon los partidos políticos y construye un cuadro comparativo entre los partidos liberal y conservador. </w:t>
      </w:r>
    </w:p>
    <w:p w:rsidR="00D3259D" w:rsidRDefault="002429B8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 xml:space="preserve">8.Quienes gobernaron nuestro </w:t>
      </w:r>
      <w:r w:rsidR="00D3259D">
        <w:rPr>
          <w:sz w:val="24"/>
          <w:szCs w:val="24"/>
          <w:lang w:val="es-CO"/>
        </w:rPr>
        <w:t>país (1849-1853)</w:t>
      </w:r>
    </w:p>
    <w:p w:rsidR="002429B8" w:rsidRDefault="002429B8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>9.construye la pirámide social donde explique cada uno de los grupos sociales.</w:t>
      </w:r>
    </w:p>
    <w:p w:rsidR="002429B8" w:rsidRDefault="00D3259D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>10.Dibuja el mapa de los estados unidos de Colombia y explica lo que promovió Tomas Cipriano de Mosquera en su gobierno.</w:t>
      </w:r>
    </w:p>
    <w:p w:rsidR="00D3259D" w:rsidRDefault="00D3259D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>11. Explica el olimpo radical y sus características y el periodo de la regeneración y explica mediante un mapa conceptual o cuadro, sus consecuencias económicas políticas y sociales.</w:t>
      </w:r>
    </w:p>
    <w:p w:rsidR="00D3259D" w:rsidRDefault="00D3259D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>12.Explica las características de la constitución de 1886 y quien la propuso.</w:t>
      </w:r>
    </w:p>
    <w:p w:rsidR="00342D22" w:rsidRDefault="00D3259D" w:rsidP="00B32E0A">
      <w:pPr>
        <w:tabs>
          <w:tab w:val="left" w:pos="585"/>
        </w:tabs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 xml:space="preserve">13. consulta las características de las colonizaciones (Antioqueña y llanos orientales) y la importancia para el </w:t>
      </w:r>
      <w:r w:rsidR="00342D22">
        <w:rPr>
          <w:sz w:val="24"/>
          <w:szCs w:val="24"/>
          <w:lang w:val="es-CO"/>
        </w:rPr>
        <w:t>país.</w:t>
      </w:r>
      <w:r>
        <w:rPr>
          <w:sz w:val="24"/>
          <w:szCs w:val="24"/>
          <w:lang w:val="es-CO"/>
        </w:rPr>
        <w:t xml:space="preserve"> </w:t>
      </w:r>
    </w:p>
    <w:p w:rsidR="00D3259D" w:rsidRDefault="00342D22" w:rsidP="00342D22">
      <w:pPr>
        <w:rPr>
          <w:sz w:val="24"/>
          <w:szCs w:val="24"/>
          <w:lang w:val="es-CO"/>
        </w:rPr>
      </w:pPr>
      <w:r>
        <w:rPr>
          <w:sz w:val="24"/>
          <w:szCs w:val="24"/>
          <w:lang w:val="es-CO"/>
        </w:rPr>
        <w:t>14.Desarrolla las dos actividades (la del mapa de la nueva granada y los dos próceres). Paginas (19-20).</w:t>
      </w:r>
    </w:p>
    <w:p w:rsidR="00342D22" w:rsidRDefault="00342D22" w:rsidP="00342D22">
      <w:pPr>
        <w:rPr>
          <w:sz w:val="24"/>
          <w:szCs w:val="24"/>
          <w:lang w:val="es-CO"/>
        </w:rPr>
      </w:pPr>
    </w:p>
    <w:p w:rsidR="00342D22" w:rsidRDefault="00432B6A" w:rsidP="00342D22">
      <w:pPr>
        <w:jc w:val="center"/>
        <w:rPr>
          <w:rFonts w:ascii="Comic Sans MS" w:hAnsi="Comic Sans MS"/>
          <w:sz w:val="24"/>
          <w:szCs w:val="24"/>
          <w:lang w:val="es-CO"/>
        </w:rPr>
      </w:pPr>
      <w:r w:rsidRPr="00432B6A">
        <w:rPr>
          <w:rFonts w:ascii="Comic Sans MS" w:hAnsi="Comic Sans MS"/>
          <w:noProof/>
          <w:sz w:val="24"/>
          <w:szCs w:val="24"/>
        </w:rPr>
        <w:drawing>
          <wp:inline distT="0" distB="0" distL="0" distR="0" wp14:anchorId="2044A398" wp14:editId="0444C6FA">
            <wp:extent cx="465455" cy="552450"/>
            <wp:effectExtent l="0" t="0" r="0" b="0"/>
            <wp:docPr id="7" name="Imagen 7" descr="D:\Imagenes-blog\descar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Imagenes-blog\descarga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91" cy="593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sz w:val="24"/>
          <w:szCs w:val="24"/>
          <w:lang w:val="es-CO"/>
        </w:rPr>
        <w:t xml:space="preserve">        </w:t>
      </w:r>
      <w:r w:rsidR="00342D22" w:rsidRPr="00342D22">
        <w:rPr>
          <w:rFonts w:ascii="Comic Sans MS" w:hAnsi="Comic Sans MS"/>
          <w:sz w:val="24"/>
          <w:szCs w:val="24"/>
          <w:lang w:val="es-CO"/>
        </w:rPr>
        <w:t>RESPONSABILIDAD Y PUNTUALIDAD</w:t>
      </w:r>
      <w:bookmarkStart w:id="0" w:name="_GoBack"/>
      <w:bookmarkEnd w:id="0"/>
    </w:p>
    <w:sectPr w:rsidR="00342D2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E461E0"/>
    <w:multiLevelType w:val="hybridMultilevel"/>
    <w:tmpl w:val="435471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850942"/>
    <w:multiLevelType w:val="hybridMultilevel"/>
    <w:tmpl w:val="1D189A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C85F55"/>
    <w:multiLevelType w:val="hybridMultilevel"/>
    <w:tmpl w:val="8D52EEE6"/>
    <w:lvl w:ilvl="0" w:tplc="DEBA3A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D1F"/>
    <w:rsid w:val="00237E53"/>
    <w:rsid w:val="002429B8"/>
    <w:rsid w:val="002B39F5"/>
    <w:rsid w:val="00342D22"/>
    <w:rsid w:val="00432B6A"/>
    <w:rsid w:val="004A510C"/>
    <w:rsid w:val="005C4647"/>
    <w:rsid w:val="00836834"/>
    <w:rsid w:val="00895FED"/>
    <w:rsid w:val="008C1AFB"/>
    <w:rsid w:val="009B2531"/>
    <w:rsid w:val="00B011F5"/>
    <w:rsid w:val="00B32E0A"/>
    <w:rsid w:val="00C16883"/>
    <w:rsid w:val="00CF6A24"/>
    <w:rsid w:val="00D3259D"/>
    <w:rsid w:val="00E42170"/>
    <w:rsid w:val="00E466DA"/>
    <w:rsid w:val="00F24846"/>
    <w:rsid w:val="00FA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95B953"/>
  <w15:chartTrackingRefBased/>
  <w15:docId w15:val="{79E3F598-7EC7-48DE-A60B-53AF7D198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1D1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C16883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E421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047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86808">
          <w:marLeft w:val="0"/>
          <w:marRight w:val="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89311">
          <w:marLeft w:val="0"/>
          <w:marRight w:val="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emf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3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15</cp:revision>
  <dcterms:created xsi:type="dcterms:W3CDTF">2020-07-06T15:15:00Z</dcterms:created>
  <dcterms:modified xsi:type="dcterms:W3CDTF">2020-07-06T23:12:00Z</dcterms:modified>
</cp:coreProperties>
</file>