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EE" w:rsidRPr="007E46D1" w:rsidRDefault="00BF53EE" w:rsidP="00BF53EE">
      <w:pPr>
        <w:tabs>
          <w:tab w:val="left" w:pos="4438"/>
        </w:tabs>
        <w:rPr>
          <w:rFonts w:ascii="Arial" w:hAnsi="Arial" w:cs="Arial"/>
          <w:b/>
          <w:i/>
          <w:color w:val="5B9BD5" w:themeColor="accent1"/>
          <w:sz w:val="20"/>
          <w:szCs w:val="20"/>
        </w:rPr>
      </w:pPr>
      <w:r w:rsidRPr="007E46D1">
        <w:rPr>
          <w:i/>
          <w:noProof/>
          <w:color w:val="5B9BD5" w:themeColor="accent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78564" wp14:editId="04C5482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6940" cy="680720"/>
                <wp:effectExtent l="0" t="0" r="17145" b="2413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EE" w:rsidRDefault="00BF53EE" w:rsidP="00BF53E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5E43516C" wp14:editId="57978582">
                                  <wp:extent cx="704850" cy="606047"/>
                                  <wp:effectExtent l="0" t="0" r="0" b="381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441" cy="6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7856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0;width:72.2pt;height:53.6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">
                <v:textbox>
                  <w:txbxContent>
                    <w:p w:rsidR="00BF53EE" w:rsidRDefault="00BF53EE" w:rsidP="00BF53EE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5E43516C" wp14:editId="57978582">
                            <wp:extent cx="704850" cy="606047"/>
                            <wp:effectExtent l="0" t="0" r="0" b="381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441" cy="60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46D1">
        <w:rPr>
          <w:i/>
          <w:noProof/>
          <w:color w:val="5B9BD5" w:themeColor="accent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6D3577" wp14:editId="3BA8EC66">
            <wp:simplePos x="0" y="0"/>
            <wp:positionH relativeFrom="column">
              <wp:posOffset>5690870</wp:posOffset>
            </wp:positionH>
            <wp:positionV relativeFrom="paragraph">
              <wp:posOffset>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6D1">
        <w:rPr>
          <w:rFonts w:ascii="Arial" w:hAnsi="Arial" w:cs="Arial"/>
          <w:b/>
          <w:i/>
          <w:color w:val="5B9BD5" w:themeColor="accen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5B9BD5" w:themeColor="accent1"/>
          <w:sz w:val="20"/>
          <w:szCs w:val="20"/>
        </w:rPr>
        <w:t xml:space="preserve">      </w:t>
      </w:r>
      <w:r w:rsidRPr="007E46D1">
        <w:rPr>
          <w:rFonts w:ascii="Arial" w:hAnsi="Arial" w:cs="Arial"/>
          <w:b/>
          <w:i/>
          <w:color w:val="5B9BD5" w:themeColor="accent1"/>
          <w:sz w:val="20"/>
          <w:szCs w:val="20"/>
        </w:rPr>
        <w:t xml:space="preserve">  INSTITUCION EDUCATIVA TECNICA “LA SAGRADA FAMILIA”</w:t>
      </w:r>
    </w:p>
    <w:p w:rsidR="00BF53EE" w:rsidRPr="007E46D1" w:rsidRDefault="00BF53EE" w:rsidP="00BF53EE">
      <w:pPr>
        <w:tabs>
          <w:tab w:val="left" w:pos="4438"/>
        </w:tabs>
        <w:rPr>
          <w:rFonts w:ascii="Arial" w:hAnsi="Arial" w:cs="Arial"/>
          <w:b/>
          <w:bCs/>
          <w:i/>
          <w:color w:val="5B9BD5" w:themeColor="accent1"/>
          <w:sz w:val="20"/>
          <w:szCs w:val="20"/>
        </w:rPr>
      </w:pPr>
      <w:r w:rsidRPr="007E46D1">
        <w:rPr>
          <w:rFonts w:ascii="Arial" w:hAnsi="Arial" w:cs="Arial"/>
          <w:b/>
          <w:bCs/>
          <w:i/>
          <w:color w:val="5B9BD5" w:themeColor="accent1"/>
          <w:sz w:val="20"/>
          <w:szCs w:val="20"/>
        </w:rPr>
        <w:t xml:space="preserve">                                   </w:t>
      </w:r>
      <w:r w:rsidRPr="007E46D1">
        <w:rPr>
          <w:rFonts w:ascii="Arial" w:hAnsi="Arial" w:cs="Arial"/>
          <w:b/>
          <w:i/>
          <w:color w:val="5B9BD5" w:themeColor="accent1"/>
          <w:sz w:val="20"/>
          <w:szCs w:val="20"/>
        </w:rPr>
        <w:t>SEDE   3   VERSALLES</w:t>
      </w:r>
    </w:p>
    <w:p w:rsidR="00BF53EE" w:rsidRPr="005538CF" w:rsidRDefault="00BF53EE" w:rsidP="00BF53EE">
      <w:pPr>
        <w:tabs>
          <w:tab w:val="left" w:pos="4438"/>
        </w:tabs>
        <w:rPr>
          <w:rFonts w:ascii="Arial" w:hAnsi="Arial" w:cs="Arial"/>
          <w:b/>
          <w:bCs/>
          <w:i/>
          <w:color w:val="5B9BD5" w:themeColor="accent1"/>
          <w:sz w:val="20"/>
          <w:szCs w:val="20"/>
        </w:rPr>
      </w:pPr>
      <w:r w:rsidRPr="007E46D1">
        <w:rPr>
          <w:rFonts w:ascii="Arial" w:hAnsi="Arial" w:cs="Arial"/>
          <w:b/>
          <w:i/>
          <w:color w:val="5B9BD5" w:themeColor="accent1"/>
          <w:sz w:val="20"/>
          <w:szCs w:val="20"/>
        </w:rPr>
        <w:t xml:space="preserve">              Carrera 1 B N° 44-45. Telefax 098- 2700921</w:t>
      </w:r>
    </w:p>
    <w:p w:rsidR="00BF53EE" w:rsidRDefault="00BF53EE" w:rsidP="00BF53EE">
      <w:pPr>
        <w:tabs>
          <w:tab w:val="left" w:pos="4438"/>
        </w:tabs>
        <w:jc w:val="both"/>
        <w:rPr>
          <w:rFonts w:ascii="Arial" w:hAnsi="Arial"/>
          <w:b/>
          <w:i/>
          <w:color w:val="5B9BD5" w:themeColor="accent1"/>
          <w:sz w:val="22"/>
          <w:szCs w:val="22"/>
        </w:rPr>
      </w:pPr>
    </w:p>
    <w:p w:rsidR="00BF53EE" w:rsidRDefault="00BF53EE" w:rsidP="00BF53EE">
      <w:pPr>
        <w:tabs>
          <w:tab w:val="left" w:pos="4438"/>
        </w:tabs>
        <w:jc w:val="both"/>
        <w:rPr>
          <w:rFonts w:ascii="Arial" w:hAnsi="Arial"/>
          <w:b/>
          <w:i/>
          <w:color w:val="5B9BD5" w:themeColor="accent1"/>
          <w:sz w:val="22"/>
          <w:szCs w:val="22"/>
        </w:rPr>
      </w:pPr>
    </w:p>
    <w:p w:rsidR="00BF53EE" w:rsidRPr="00870C06" w:rsidRDefault="00BF53EE" w:rsidP="00BF53EE">
      <w:pPr>
        <w:tabs>
          <w:tab w:val="left" w:pos="4438"/>
        </w:tabs>
        <w:jc w:val="both"/>
        <w:rPr>
          <w:rFonts w:ascii="Arial" w:hAnsi="Arial"/>
          <w:b/>
          <w:i/>
          <w:color w:val="5B9BD5" w:themeColor="accent1"/>
          <w:sz w:val="22"/>
          <w:szCs w:val="22"/>
        </w:rPr>
      </w:pPr>
      <w:r>
        <w:rPr>
          <w:rFonts w:ascii="Arial" w:hAnsi="Arial"/>
          <w:b/>
          <w:i/>
          <w:color w:val="5B9BD5" w:themeColor="accent1"/>
          <w:sz w:val="22"/>
          <w:szCs w:val="22"/>
        </w:rPr>
        <w:t>TAREA</w:t>
      </w:r>
      <w:r w:rsidRPr="007E46D1">
        <w:rPr>
          <w:rFonts w:ascii="Arial" w:hAnsi="Arial"/>
          <w:b/>
          <w:i/>
          <w:color w:val="5B9BD5" w:themeColor="accent1"/>
          <w:sz w:val="22"/>
          <w:szCs w:val="22"/>
        </w:rPr>
        <w:t xml:space="preserve"> </w:t>
      </w:r>
      <w:r>
        <w:rPr>
          <w:rFonts w:ascii="Arial" w:hAnsi="Arial"/>
          <w:b/>
          <w:i/>
          <w:color w:val="5B9BD5" w:themeColor="accent1"/>
          <w:sz w:val="22"/>
          <w:szCs w:val="22"/>
        </w:rPr>
        <w:t xml:space="preserve">DE FÍSICA </w:t>
      </w:r>
      <w:r w:rsidRPr="007E46D1">
        <w:rPr>
          <w:rFonts w:ascii="Arial" w:hAnsi="Arial"/>
          <w:b/>
          <w:i/>
          <w:color w:val="5B9BD5" w:themeColor="accent1"/>
          <w:sz w:val="22"/>
          <w:szCs w:val="22"/>
        </w:rPr>
        <w:t xml:space="preserve">         </w:t>
      </w:r>
      <w:r>
        <w:rPr>
          <w:rFonts w:ascii="Arial" w:hAnsi="Arial"/>
          <w:b/>
          <w:i/>
          <w:color w:val="5B9BD5" w:themeColor="accent1"/>
          <w:sz w:val="22"/>
          <w:szCs w:val="22"/>
        </w:rPr>
        <w:t xml:space="preserve">                   </w:t>
      </w:r>
      <w:r w:rsidRPr="007E46D1">
        <w:rPr>
          <w:rFonts w:ascii="Arial" w:hAnsi="Arial"/>
          <w:b/>
          <w:i/>
          <w:color w:val="5B9BD5" w:themeColor="accent1"/>
          <w:sz w:val="22"/>
          <w:szCs w:val="22"/>
        </w:rPr>
        <w:t xml:space="preserve">GRADO: 10º.     </w:t>
      </w:r>
      <w:r>
        <w:rPr>
          <w:rFonts w:ascii="Arial" w:hAnsi="Arial"/>
          <w:b/>
          <w:i/>
          <w:color w:val="5B9BD5" w:themeColor="accent1"/>
          <w:sz w:val="22"/>
          <w:szCs w:val="22"/>
        </w:rPr>
        <w:t xml:space="preserve"> </w:t>
      </w:r>
      <w:r w:rsidRPr="007E46D1">
        <w:rPr>
          <w:rFonts w:ascii="Arial" w:hAnsi="Arial"/>
          <w:b/>
          <w:i/>
          <w:color w:val="5B9BD5" w:themeColor="accent1"/>
          <w:sz w:val="22"/>
          <w:szCs w:val="22"/>
        </w:rPr>
        <w:t xml:space="preserve"> PERIODO: 1              AÑO: </w:t>
      </w:r>
      <w:r>
        <w:rPr>
          <w:rFonts w:ascii="Arial" w:hAnsi="Arial"/>
          <w:b/>
          <w:i/>
          <w:color w:val="5B9BD5" w:themeColor="accent1"/>
          <w:sz w:val="22"/>
          <w:szCs w:val="22"/>
        </w:rPr>
        <w:t>2020</w:t>
      </w:r>
    </w:p>
    <w:p w:rsidR="00BF53EE" w:rsidRDefault="00BF53EE" w:rsidP="00BF53EE">
      <w:pPr>
        <w:tabs>
          <w:tab w:val="left" w:pos="4438"/>
        </w:tabs>
        <w:jc w:val="both"/>
        <w:rPr>
          <w:rFonts w:ascii="Arial" w:hAnsi="Arial"/>
          <w:b/>
          <w:i/>
          <w:color w:val="7030A0"/>
          <w:sz w:val="20"/>
          <w:szCs w:val="20"/>
        </w:rPr>
      </w:pPr>
    </w:p>
    <w:p w:rsidR="00BF53EE" w:rsidRDefault="00BF53EE" w:rsidP="00BF53E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0"/>
          <w:szCs w:val="20"/>
        </w:rPr>
      </w:pPr>
      <w:r w:rsidRPr="00731A31">
        <w:rPr>
          <w:rFonts w:ascii="Arial" w:hAnsi="Arial"/>
          <w:b/>
          <w:i/>
          <w:color w:val="7030A0"/>
          <w:sz w:val="20"/>
          <w:szCs w:val="20"/>
        </w:rPr>
        <w:t xml:space="preserve">EJE TEMÀTICO: </w:t>
      </w:r>
      <w:r w:rsidRPr="00822C1D">
        <w:rPr>
          <w:rFonts w:ascii="Arial" w:hAnsi="Arial"/>
          <w:b/>
          <w:i/>
          <w:color w:val="FF0000"/>
          <w:sz w:val="20"/>
          <w:szCs w:val="20"/>
        </w:rPr>
        <w:t xml:space="preserve">MAGNITUDES DIRECTA E INVERSAMENTE PROPORCIONALES </w:t>
      </w:r>
    </w:p>
    <w:p w:rsidR="00C10D4D" w:rsidRDefault="00C10D4D" w:rsidP="00BF53E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0"/>
          <w:szCs w:val="20"/>
        </w:rPr>
      </w:pPr>
    </w:p>
    <w:p w:rsidR="00C10D4D" w:rsidRPr="000D5483" w:rsidRDefault="000D5483" w:rsidP="000D5483">
      <w:pPr>
        <w:pStyle w:val="Prrafodelista"/>
        <w:numPr>
          <w:ilvl w:val="0"/>
          <w:numId w:val="6"/>
        </w:numPr>
        <w:tabs>
          <w:tab w:val="left" w:pos="4438"/>
        </w:tabs>
        <w:jc w:val="both"/>
        <w:rPr>
          <w:rFonts w:ascii="Arial" w:hAnsi="Arial"/>
          <w:b/>
          <w:i/>
          <w:color w:val="C45911" w:themeColor="accent2" w:themeShade="BF"/>
          <w:sz w:val="20"/>
          <w:szCs w:val="20"/>
        </w:rPr>
      </w:pPr>
      <w:r w:rsidRPr="000D5483">
        <w:rPr>
          <w:rFonts w:ascii="Arial" w:hAnsi="Arial"/>
          <w:b/>
          <w:i/>
          <w:color w:val="C45911" w:themeColor="accent2" w:themeShade="BF"/>
          <w:sz w:val="20"/>
          <w:szCs w:val="20"/>
        </w:rPr>
        <w:t xml:space="preserve">Indica si las siguientes magnitudes son directamente proporcionales (D), inversamente proporcionales (I) o no proporcionales (x) </w:t>
      </w:r>
    </w:p>
    <w:p w:rsidR="00C10D4D" w:rsidRDefault="00C10D4D" w:rsidP="00BF53E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529380DD" wp14:editId="297D9D71">
            <wp:extent cx="4257675" cy="287250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52" t="53891" r="54876" b="11182"/>
                    <a:stretch/>
                  </pic:blipFill>
                  <pic:spPr bwMode="auto">
                    <a:xfrm>
                      <a:off x="0" y="0"/>
                      <a:ext cx="4286384" cy="289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483" w:rsidRDefault="000D5483" w:rsidP="00BF53E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0"/>
          <w:szCs w:val="20"/>
        </w:rPr>
      </w:pPr>
    </w:p>
    <w:p w:rsidR="000D5483" w:rsidRPr="000D5483" w:rsidRDefault="000D5483" w:rsidP="000D5483">
      <w:pPr>
        <w:pStyle w:val="Prrafodelista"/>
        <w:numPr>
          <w:ilvl w:val="0"/>
          <w:numId w:val="6"/>
        </w:numPr>
        <w:tabs>
          <w:tab w:val="left" w:pos="4438"/>
        </w:tabs>
        <w:jc w:val="both"/>
        <w:rPr>
          <w:rFonts w:ascii="Arial" w:hAnsi="Arial"/>
          <w:b/>
          <w:i/>
          <w:color w:val="C45911" w:themeColor="accent2" w:themeShade="BF"/>
          <w:sz w:val="20"/>
          <w:szCs w:val="20"/>
        </w:rPr>
      </w:pPr>
      <w:r w:rsidRPr="000D5483">
        <w:rPr>
          <w:rFonts w:ascii="Arial" w:hAnsi="Arial"/>
          <w:b/>
          <w:i/>
          <w:color w:val="C45911" w:themeColor="accent2" w:themeShade="BF"/>
          <w:sz w:val="20"/>
          <w:szCs w:val="20"/>
        </w:rPr>
        <w:t xml:space="preserve">Fíjate bien en las siguientes tablas e indica si las magnitudes son directamente proporcionales, inversamente proporcionales o no son proporcionales </w:t>
      </w:r>
    </w:p>
    <w:p w:rsidR="000D5483" w:rsidRPr="000D5483" w:rsidRDefault="000D5483" w:rsidP="000D5483">
      <w:pPr>
        <w:pStyle w:val="Prrafodelista"/>
        <w:tabs>
          <w:tab w:val="left" w:pos="4438"/>
        </w:tabs>
        <w:jc w:val="both"/>
        <w:rPr>
          <w:rFonts w:ascii="Arial" w:hAnsi="Arial"/>
          <w:b/>
          <w:i/>
          <w:color w:val="C45911" w:themeColor="accent2" w:themeShade="BF"/>
          <w:sz w:val="20"/>
          <w:szCs w:val="20"/>
        </w:rPr>
      </w:pPr>
      <w:r w:rsidRPr="000D5483">
        <w:rPr>
          <w:rFonts w:ascii="Arial" w:hAnsi="Arial"/>
          <w:b/>
          <w:i/>
          <w:color w:val="C45911" w:themeColor="accent2" w:themeShade="BF"/>
          <w:sz w:val="20"/>
          <w:szCs w:val="20"/>
        </w:rPr>
        <w:t xml:space="preserve">Donde haya proporcionalidad haya la constante </w:t>
      </w:r>
    </w:p>
    <w:p w:rsidR="00A91142" w:rsidRPr="000D5483" w:rsidRDefault="000D5483" w:rsidP="000D5483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564F6EBC" wp14:editId="012A9BD4">
            <wp:extent cx="5237018" cy="1089594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t="59061" r="64119" b="31507"/>
                    <a:stretch/>
                  </pic:blipFill>
                  <pic:spPr bwMode="auto">
                    <a:xfrm>
                      <a:off x="0" y="0"/>
                      <a:ext cx="5346916" cy="1112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003" w:rsidRDefault="00A91142" w:rsidP="000D5483">
      <w:pPr>
        <w:pStyle w:val="Prrafodelista"/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A495869" wp14:editId="0AD16C58">
            <wp:simplePos x="0" y="0"/>
            <wp:positionH relativeFrom="column">
              <wp:posOffset>3969096</wp:posOffset>
            </wp:positionH>
            <wp:positionV relativeFrom="paragraph">
              <wp:posOffset>78797</wp:posOffset>
            </wp:positionV>
            <wp:extent cx="2391410" cy="1763799"/>
            <wp:effectExtent l="0" t="0" r="8890" b="8255"/>
            <wp:wrapSquare wrapText="bothSides"/>
            <wp:docPr id="3074" name="Picture 2" descr="Sabías que... - Gases ide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abías que... - Gases ide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63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1142" w:rsidRPr="000D5483" w:rsidRDefault="00A91142" w:rsidP="000D5483">
      <w:pPr>
        <w:pStyle w:val="Prrafodelista"/>
        <w:numPr>
          <w:ilvl w:val="0"/>
          <w:numId w:val="6"/>
        </w:numPr>
        <w:rPr>
          <w:b/>
          <w:i/>
          <w:color w:val="538135" w:themeColor="accent6" w:themeShade="BF"/>
          <w:lang w:val="es-MX"/>
        </w:rPr>
      </w:pPr>
      <w:r w:rsidRPr="000D5483">
        <w:rPr>
          <w:b/>
          <w:i/>
          <w:color w:val="538135" w:themeColor="accent6" w:themeShade="BF"/>
          <w:lang w:val="es-MX"/>
        </w:rPr>
        <w:t xml:space="preserve">En las siguientes gráficas hallar: </w:t>
      </w:r>
    </w:p>
    <w:p w:rsidR="00000000" w:rsidRPr="00A91142" w:rsidRDefault="00E856A5" w:rsidP="00A91142">
      <w:pPr>
        <w:numPr>
          <w:ilvl w:val="0"/>
          <w:numId w:val="2"/>
        </w:numPr>
        <w:rPr>
          <w:b/>
          <w:i/>
          <w:color w:val="538135" w:themeColor="accent6" w:themeShade="BF"/>
          <w:lang w:val="es-MX"/>
        </w:rPr>
      </w:pPr>
      <w:r w:rsidRPr="00A91142">
        <w:rPr>
          <w:b/>
          <w:i/>
          <w:color w:val="538135" w:themeColor="accent6" w:themeShade="BF"/>
          <w:lang w:val="es-MX"/>
        </w:rPr>
        <w:t xml:space="preserve">Una tabla de valores </w:t>
      </w:r>
    </w:p>
    <w:p w:rsidR="00000000" w:rsidRPr="00A91142" w:rsidRDefault="00E856A5" w:rsidP="00A91142">
      <w:pPr>
        <w:numPr>
          <w:ilvl w:val="0"/>
          <w:numId w:val="2"/>
        </w:numPr>
        <w:rPr>
          <w:b/>
          <w:i/>
          <w:color w:val="538135" w:themeColor="accent6" w:themeShade="BF"/>
          <w:lang w:val="es-MX"/>
        </w:rPr>
      </w:pPr>
      <w:r w:rsidRPr="00A91142">
        <w:rPr>
          <w:b/>
          <w:i/>
          <w:color w:val="538135" w:themeColor="accent6" w:themeShade="BF"/>
          <w:lang w:val="es-MX"/>
        </w:rPr>
        <w:t>La constante de proporcionalidad</w:t>
      </w:r>
    </w:p>
    <w:p w:rsidR="00000000" w:rsidRPr="00A91142" w:rsidRDefault="00E856A5" w:rsidP="00A91142">
      <w:pPr>
        <w:numPr>
          <w:ilvl w:val="0"/>
          <w:numId w:val="2"/>
        </w:numPr>
        <w:rPr>
          <w:b/>
          <w:i/>
          <w:color w:val="538135" w:themeColor="accent6" w:themeShade="BF"/>
          <w:lang w:val="es-MX"/>
        </w:rPr>
      </w:pPr>
      <w:r w:rsidRPr="00A91142">
        <w:rPr>
          <w:b/>
          <w:i/>
          <w:color w:val="538135" w:themeColor="accent6" w:themeShade="BF"/>
          <w:lang w:val="es-MX"/>
        </w:rPr>
        <w:t xml:space="preserve">La variable dependiente y la independiente </w:t>
      </w:r>
    </w:p>
    <w:p w:rsidR="00A91142" w:rsidRDefault="000D5483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883872D" wp14:editId="68E5CCFF">
            <wp:simplePos x="0" y="0"/>
            <wp:positionH relativeFrom="column">
              <wp:posOffset>532707</wp:posOffset>
            </wp:positionH>
            <wp:positionV relativeFrom="paragraph">
              <wp:posOffset>87919</wp:posOffset>
            </wp:positionV>
            <wp:extent cx="2914650" cy="1606550"/>
            <wp:effectExtent l="0" t="0" r="0" b="0"/>
            <wp:wrapSquare wrapText="bothSides"/>
            <wp:docPr id="53" name="Imagen 53" descr="Resultado de imagen para magnitudes directa e inversamente proporcionales e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gnitudes directa e inversamente proporcionales en fi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7" t="12012" r="15591" b="29970"/>
                    <a:stretch/>
                  </pic:blipFill>
                  <pic:spPr bwMode="auto">
                    <a:xfrm>
                      <a:off x="0" y="0"/>
                      <a:ext cx="29146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1142" w:rsidRDefault="00A91142"/>
    <w:p w:rsidR="00A91142" w:rsidRDefault="00A91142" w:rsidP="00A91142">
      <w:pPr>
        <w:pStyle w:val="Prrafodelista"/>
      </w:pPr>
    </w:p>
    <w:p w:rsidR="00A91142" w:rsidRDefault="00A91142" w:rsidP="00A91142">
      <w:pPr>
        <w:pStyle w:val="Prrafodelista"/>
      </w:pPr>
    </w:p>
    <w:p w:rsidR="00A91142" w:rsidRDefault="00A91142" w:rsidP="00A91142">
      <w:pPr>
        <w:pStyle w:val="Prrafodelista"/>
      </w:pPr>
    </w:p>
    <w:p w:rsidR="00A91142" w:rsidRDefault="00A91142" w:rsidP="00A91142">
      <w:pPr>
        <w:pStyle w:val="Prrafodelista"/>
      </w:pPr>
    </w:p>
    <w:p w:rsidR="00A91142" w:rsidRDefault="00A91142" w:rsidP="00A91142">
      <w:pPr>
        <w:pStyle w:val="Prrafodelista"/>
      </w:pPr>
    </w:p>
    <w:p w:rsidR="00A91142" w:rsidRDefault="00A91142" w:rsidP="006317A7"/>
    <w:p w:rsidR="00A91142" w:rsidRDefault="00A91142" w:rsidP="006317A7"/>
    <w:p w:rsidR="00A91142" w:rsidRPr="00A91142" w:rsidRDefault="00A91142" w:rsidP="006317A7">
      <w:pPr>
        <w:pStyle w:val="Prrafodelista"/>
        <w:numPr>
          <w:ilvl w:val="0"/>
          <w:numId w:val="6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A91142">
        <w:rPr>
          <w:rFonts w:ascii="Arial" w:hAnsi="Arial" w:cs="Arial"/>
          <w:b/>
          <w:i/>
          <w:color w:val="002060"/>
          <w:sz w:val="20"/>
          <w:szCs w:val="20"/>
        </w:rPr>
        <w:lastRenderedPageBreak/>
        <w:t>Para embaldosar un piso se necesita un número de baldosas de acuerdo al área de cada baldosa. La tabla nos relaciona los siguientes valores</w:t>
      </w:r>
    </w:p>
    <w:p w:rsidR="00A91142" w:rsidRPr="005734E2" w:rsidRDefault="00A91142" w:rsidP="00A91142">
      <w:pPr>
        <w:pStyle w:val="Prrafodelista"/>
        <w:tabs>
          <w:tab w:val="left" w:pos="1380"/>
        </w:tabs>
        <w:contextualSpacing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7"/>
        <w:gridCol w:w="675"/>
        <w:gridCol w:w="742"/>
        <w:gridCol w:w="709"/>
        <w:gridCol w:w="709"/>
        <w:gridCol w:w="850"/>
      </w:tblGrid>
      <w:tr w:rsidR="00A91142" w:rsidRPr="00732DDF" w:rsidTr="00A91142">
        <w:tc>
          <w:tcPr>
            <w:tcW w:w="992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baldosas </w:t>
            </w:r>
          </w:p>
        </w:tc>
        <w:tc>
          <w:tcPr>
            <w:tcW w:w="675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742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</w:t>
            </w:r>
          </w:p>
        </w:tc>
        <w:tc>
          <w:tcPr>
            <w:tcW w:w="709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40</w:t>
            </w:r>
          </w:p>
        </w:tc>
        <w:tc>
          <w:tcPr>
            <w:tcW w:w="709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120</w:t>
            </w: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142" w:rsidRPr="00732DDF" w:rsidTr="00A91142">
        <w:tc>
          <w:tcPr>
            <w:tcW w:w="992" w:type="dxa"/>
            <w:shd w:val="clear" w:color="auto" w:fill="00B0F0"/>
          </w:tcPr>
          <w:p w:rsidR="00A91142" w:rsidRPr="005D64CD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742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60</w:t>
            </w:r>
          </w:p>
        </w:tc>
        <w:tc>
          <w:tcPr>
            <w:tcW w:w="709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D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32D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00B0F0"/>
          </w:tcPr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142" w:rsidRPr="00732DDF" w:rsidRDefault="00A91142" w:rsidP="00456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Pr="00732D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91142" w:rsidRPr="005D64CD" w:rsidRDefault="00A91142" w:rsidP="00A91142">
      <w:pPr>
        <w:tabs>
          <w:tab w:val="left" w:pos="1380"/>
        </w:tabs>
        <w:rPr>
          <w:rFonts w:ascii="Arial" w:hAnsi="Arial" w:cs="Arial"/>
          <w:color w:val="000000"/>
          <w:sz w:val="20"/>
          <w:szCs w:val="20"/>
        </w:rPr>
      </w:pPr>
    </w:p>
    <w:p w:rsidR="00A91142" w:rsidRPr="00A91142" w:rsidRDefault="00A91142" w:rsidP="00A91142">
      <w:pPr>
        <w:tabs>
          <w:tab w:val="left" w:pos="1380"/>
        </w:tabs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1142">
        <w:rPr>
          <w:rFonts w:ascii="Arial" w:hAnsi="Arial" w:cs="Arial"/>
          <w:b/>
          <w:color w:val="C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1142">
        <w:rPr>
          <w:rFonts w:ascii="Arial" w:hAnsi="Arial" w:cs="Arial"/>
          <w:b/>
          <w:i/>
          <w:color w:val="002060"/>
          <w:sz w:val="20"/>
          <w:szCs w:val="20"/>
        </w:rPr>
        <w:t>Cuál es la variable dependiente y cuál la independiente?</w:t>
      </w:r>
    </w:p>
    <w:p w:rsidR="00A91142" w:rsidRPr="00A91142" w:rsidRDefault="00A91142" w:rsidP="00A91142">
      <w:pPr>
        <w:pStyle w:val="Prrafodelista"/>
        <w:numPr>
          <w:ilvl w:val="0"/>
          <w:numId w:val="5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A91142">
        <w:rPr>
          <w:rFonts w:ascii="Arial" w:hAnsi="Arial" w:cs="Arial"/>
          <w:b/>
          <w:i/>
          <w:color w:val="002060"/>
          <w:sz w:val="20"/>
          <w:szCs w:val="20"/>
        </w:rPr>
        <w:t>Representa en el plano cartesiano los datos de la tabla</w:t>
      </w:r>
    </w:p>
    <w:p w:rsidR="00A91142" w:rsidRPr="00A91142" w:rsidRDefault="00A91142" w:rsidP="00A91142">
      <w:pPr>
        <w:pStyle w:val="Prrafodelista"/>
        <w:numPr>
          <w:ilvl w:val="0"/>
          <w:numId w:val="5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A91142">
        <w:rPr>
          <w:rFonts w:ascii="Arial" w:hAnsi="Arial" w:cs="Arial"/>
          <w:b/>
          <w:i/>
          <w:color w:val="002060"/>
          <w:sz w:val="20"/>
          <w:szCs w:val="20"/>
        </w:rPr>
        <w:t>¿Qué tipo de proporcionalidad existe en estas dos variables?</w:t>
      </w:r>
    </w:p>
    <w:p w:rsidR="00A91142" w:rsidRPr="00A91142" w:rsidRDefault="00A91142" w:rsidP="00A91142">
      <w:pPr>
        <w:pStyle w:val="Prrafodelista"/>
        <w:numPr>
          <w:ilvl w:val="0"/>
          <w:numId w:val="5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A91142">
        <w:rPr>
          <w:rFonts w:ascii="Arial" w:hAnsi="Arial" w:cs="Arial"/>
          <w:b/>
          <w:i/>
          <w:color w:val="002060"/>
          <w:sz w:val="20"/>
          <w:szCs w:val="20"/>
        </w:rPr>
        <w:t xml:space="preserve">Determina una expresión matemática que relacione </w:t>
      </w:r>
      <w:r>
        <w:rPr>
          <w:rFonts w:ascii="Arial" w:hAnsi="Arial" w:cs="Arial"/>
          <w:b/>
          <w:i/>
          <w:color w:val="002060"/>
          <w:sz w:val="20"/>
          <w:szCs w:val="20"/>
        </w:rPr>
        <w:t xml:space="preserve">el número de baldosas </w:t>
      </w:r>
      <w:r w:rsidRPr="00A91142">
        <w:rPr>
          <w:rFonts w:ascii="Arial" w:hAnsi="Arial" w:cs="Arial"/>
          <w:b/>
          <w:i/>
          <w:color w:val="002060"/>
          <w:sz w:val="20"/>
          <w:szCs w:val="20"/>
        </w:rPr>
        <w:t>con el área (ecuación)</w:t>
      </w:r>
    </w:p>
    <w:p w:rsidR="00A91142" w:rsidRDefault="00A91142" w:rsidP="00A91142">
      <w:pPr>
        <w:pStyle w:val="Prrafodelista"/>
        <w:numPr>
          <w:ilvl w:val="0"/>
          <w:numId w:val="5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A91142">
        <w:rPr>
          <w:rFonts w:ascii="Arial" w:hAnsi="Arial" w:cs="Arial"/>
          <w:b/>
          <w:i/>
          <w:color w:val="002060"/>
          <w:sz w:val="20"/>
          <w:szCs w:val="20"/>
        </w:rPr>
        <w:t>Para A = 50 cm</w:t>
      </w:r>
      <w:r w:rsidRPr="00A91142">
        <w:rPr>
          <w:rFonts w:ascii="Arial" w:hAnsi="Arial" w:cs="Arial"/>
          <w:b/>
          <w:i/>
          <w:color w:val="002060"/>
          <w:sz w:val="20"/>
          <w:szCs w:val="20"/>
          <w:vertAlign w:val="superscript"/>
        </w:rPr>
        <w:t>2</w:t>
      </w:r>
      <w:r w:rsidRPr="00A91142">
        <w:rPr>
          <w:rFonts w:ascii="Arial" w:hAnsi="Arial" w:cs="Arial"/>
          <w:b/>
          <w:i/>
          <w:color w:val="002060"/>
          <w:sz w:val="20"/>
          <w:szCs w:val="20"/>
        </w:rPr>
        <w:t>. ¿Cuál es el número de baldosas?</w:t>
      </w:r>
    </w:p>
    <w:p w:rsidR="00910843" w:rsidRPr="00910843" w:rsidRDefault="00910843" w:rsidP="00910843">
      <w:pPr>
        <w:pStyle w:val="Prrafodelista"/>
        <w:numPr>
          <w:ilvl w:val="0"/>
          <w:numId w:val="5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 w:rsidRPr="00910843">
        <w:rPr>
          <w:rFonts w:ascii="Arial" w:hAnsi="Arial" w:cs="Arial"/>
          <w:b/>
          <w:i/>
          <w:color w:val="002060"/>
          <w:sz w:val="20"/>
          <w:szCs w:val="20"/>
        </w:rPr>
        <w:t>¿Si con 80 baldosa se cubre el piso que área tienen?</w:t>
      </w:r>
    </w:p>
    <w:p w:rsidR="00910843" w:rsidRDefault="00910843" w:rsidP="00910843">
      <w:pPr>
        <w:pStyle w:val="Prrafodelista"/>
        <w:tabs>
          <w:tab w:val="left" w:pos="1380"/>
        </w:tabs>
        <w:ind w:left="1494"/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055D4" w:rsidRPr="00D055D4" w:rsidRDefault="00D055D4" w:rsidP="00D055D4">
      <w:pPr>
        <w:pStyle w:val="Prrafodelista"/>
        <w:numPr>
          <w:ilvl w:val="0"/>
          <w:numId w:val="6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D055D4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 xml:space="preserve">Completa las siguientes tablas, halla la constante de proporcionalidad </w:t>
      </w:r>
    </w:p>
    <w:p w:rsidR="00D055D4" w:rsidRDefault="00D055D4" w:rsidP="00D055D4">
      <w:pPr>
        <w:pStyle w:val="Prrafodelista"/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D055D4" w:rsidRDefault="00D055D4" w:rsidP="00910843">
      <w:pPr>
        <w:pStyle w:val="Prrafodelista"/>
        <w:tabs>
          <w:tab w:val="left" w:pos="1380"/>
        </w:tabs>
        <w:ind w:left="1494"/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2B2D9CFB" wp14:editId="7AF39F8B">
            <wp:extent cx="3120190" cy="205970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933" t="17066" r="17044" b="34546"/>
                    <a:stretch/>
                  </pic:blipFill>
                  <pic:spPr bwMode="auto">
                    <a:xfrm>
                      <a:off x="0" y="0"/>
                      <a:ext cx="3149078" cy="207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8C6" w:rsidRDefault="009568C6" w:rsidP="00910843">
      <w:pPr>
        <w:pStyle w:val="Prrafodelista"/>
        <w:tabs>
          <w:tab w:val="left" w:pos="1380"/>
        </w:tabs>
        <w:ind w:left="1494"/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9568C6" w:rsidRDefault="009568C6" w:rsidP="009568C6">
      <w:pPr>
        <w:pStyle w:val="Prrafodelista"/>
        <w:numPr>
          <w:ilvl w:val="0"/>
          <w:numId w:val="6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 xml:space="preserve">- </w:t>
      </w:r>
      <w:r w:rsidRPr="009568C6">
        <w:rPr>
          <w:rFonts w:ascii="Arial" w:hAnsi="Arial" w:cs="Arial"/>
          <w:b/>
          <w:i/>
          <w:color w:val="002060"/>
          <w:sz w:val="20"/>
          <w:szCs w:val="20"/>
        </w:rPr>
        <w:t>Completa la</w:t>
      </w:r>
      <w:r>
        <w:rPr>
          <w:rFonts w:ascii="Arial" w:hAnsi="Arial" w:cs="Arial"/>
          <w:b/>
          <w:i/>
          <w:color w:val="002060"/>
          <w:sz w:val="20"/>
          <w:szCs w:val="20"/>
        </w:rPr>
        <w:t>s</w:t>
      </w:r>
      <w:r w:rsidRPr="009568C6">
        <w:rPr>
          <w:rFonts w:ascii="Arial" w:hAnsi="Arial" w:cs="Arial"/>
          <w:b/>
          <w:i/>
          <w:color w:val="002060"/>
          <w:sz w:val="20"/>
          <w:szCs w:val="20"/>
        </w:rPr>
        <w:t xml:space="preserve"> tabl</w:t>
      </w:r>
      <w:r>
        <w:rPr>
          <w:rFonts w:ascii="Arial" w:hAnsi="Arial" w:cs="Arial"/>
          <w:b/>
          <w:i/>
          <w:color w:val="002060"/>
          <w:sz w:val="20"/>
          <w:szCs w:val="20"/>
        </w:rPr>
        <w:t>as</w:t>
      </w:r>
      <w:r w:rsidRPr="009568C6">
        <w:rPr>
          <w:rFonts w:ascii="Arial" w:hAnsi="Arial" w:cs="Arial"/>
          <w:b/>
          <w:i/>
          <w:color w:val="002060"/>
          <w:sz w:val="20"/>
          <w:szCs w:val="20"/>
        </w:rPr>
        <w:t xml:space="preserve"> teniendo en cuenta que las magnitudes que se relacionan son inversamente proporcionales </w:t>
      </w:r>
    </w:p>
    <w:p w:rsidR="009568C6" w:rsidRPr="009568C6" w:rsidRDefault="009568C6" w:rsidP="009568C6">
      <w:pPr>
        <w:pStyle w:val="Prrafodelista"/>
        <w:numPr>
          <w:ilvl w:val="0"/>
          <w:numId w:val="7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>Halla la constante de proporcionalidad en cada tabla</w:t>
      </w:r>
    </w:p>
    <w:p w:rsidR="009568C6" w:rsidRDefault="009568C6" w:rsidP="009568C6">
      <w:pPr>
        <w:pStyle w:val="Prrafodelista"/>
        <w:numPr>
          <w:ilvl w:val="0"/>
          <w:numId w:val="7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 xml:space="preserve">Realiza la gráfica en cada caso </w:t>
      </w:r>
    </w:p>
    <w:p w:rsidR="009568C6" w:rsidRDefault="009568C6" w:rsidP="009568C6">
      <w:pPr>
        <w:pStyle w:val="Prrafodelista"/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9568C6" w:rsidRDefault="009568C6" w:rsidP="009568C6">
      <w:pPr>
        <w:pStyle w:val="Prrafodelista"/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9568C6" w:rsidRPr="00E856A5" w:rsidRDefault="009568C6" w:rsidP="00E856A5">
      <w:pPr>
        <w:pStyle w:val="Prrafodelista"/>
        <w:tabs>
          <w:tab w:val="left" w:pos="1380"/>
        </w:tabs>
        <w:contextualSpacing w:val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2564E5CF" wp14:editId="2AD10327">
            <wp:extent cx="4293235" cy="2697019"/>
            <wp:effectExtent l="0" t="0" r="0" b="8255"/>
            <wp:docPr id="8" name="Imagen 8" descr="Completa las siguientes tablas teniendo en cuenta que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eta las siguientes tablas teniendo en cuenta que 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8"/>
                    <a:stretch/>
                  </pic:blipFill>
                  <pic:spPr bwMode="auto">
                    <a:xfrm>
                      <a:off x="0" y="0"/>
                      <a:ext cx="4318832" cy="271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8C6" w:rsidRPr="00E856A5" w:rsidRDefault="00E856A5" w:rsidP="00E856A5">
      <w:pPr>
        <w:pStyle w:val="Prrafodelista"/>
        <w:numPr>
          <w:ilvl w:val="0"/>
          <w:numId w:val="6"/>
        </w:numPr>
        <w:tabs>
          <w:tab w:val="left" w:pos="1380"/>
        </w:tabs>
        <w:contextualSpacing w:val="0"/>
        <w:rPr>
          <w:rFonts w:ascii="Arial" w:hAnsi="Arial" w:cs="Arial"/>
          <w:b/>
          <w:i/>
          <w:color w:val="C45911" w:themeColor="accent2" w:themeShade="BF"/>
          <w:sz w:val="20"/>
          <w:szCs w:val="20"/>
        </w:rPr>
      </w:pPr>
      <w:r w:rsidRPr="00E856A5">
        <w:rPr>
          <w:rFonts w:ascii="Arial" w:hAnsi="Arial" w:cs="Arial"/>
          <w:b/>
          <w:i/>
          <w:color w:val="C45911" w:themeColor="accent2" w:themeShade="BF"/>
          <w:sz w:val="20"/>
          <w:szCs w:val="20"/>
        </w:rPr>
        <w:lastRenderedPageBreak/>
        <w:t>Completa_</w:t>
      </w:r>
    </w:p>
    <w:p w:rsidR="00A91142" w:rsidRPr="00A91142" w:rsidRDefault="004D71BF" w:rsidP="00E856A5">
      <w:pPr>
        <w:pStyle w:val="Prrafodelista"/>
        <w:rPr>
          <w:b/>
          <w:i/>
          <w:color w:val="002060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6132946" cy="4470400"/>
            <wp:effectExtent l="0" t="0" r="1270" b="6350"/>
            <wp:docPr id="4" name="Imagen 4" descr="Repasamos todo el tema de Proporcionalidad y porcentajes – Blog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amos todo el tema de Proporcionalidad y porcentajes – Blog d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07" cy="447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142" w:rsidRPr="00A91142" w:rsidSect="000C3F0E">
      <w:pgSz w:w="12240" w:h="15840"/>
      <w:pgMar w:top="102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D44"/>
    <w:multiLevelType w:val="hybridMultilevel"/>
    <w:tmpl w:val="9780B75E"/>
    <w:lvl w:ilvl="0" w:tplc="4A1C7CF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color w:val="C45911" w:themeColor="accent2" w:themeShade="BF"/>
        <w:u w:val="non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60D"/>
    <w:multiLevelType w:val="hybridMultilevel"/>
    <w:tmpl w:val="2F729FAE"/>
    <w:lvl w:ilvl="0" w:tplc="5420D9C2">
      <w:start w:val="2"/>
      <w:numFmt w:val="lowerLetter"/>
      <w:lvlText w:val="%1."/>
      <w:lvlJc w:val="left"/>
      <w:pPr>
        <w:ind w:left="1494" w:hanging="360"/>
      </w:pPr>
      <w:rPr>
        <w:rFonts w:hint="default"/>
        <w:b/>
        <w:i/>
        <w:color w:val="C00000"/>
      </w:rPr>
    </w:lvl>
    <w:lvl w:ilvl="1" w:tplc="41B2968E">
      <w:start w:val="1"/>
      <w:numFmt w:val="lowerLetter"/>
      <w:lvlText w:val="%2)"/>
      <w:lvlJc w:val="left"/>
      <w:pPr>
        <w:ind w:left="2214" w:hanging="360"/>
      </w:pPr>
      <w:rPr>
        <w:rFonts w:ascii="Arial" w:eastAsia="Times New Roman" w:hAnsi="Arial" w:cs="Arial"/>
        <w:b/>
        <w:i/>
        <w:color w:val="7030A0"/>
      </w:rPr>
    </w:lvl>
    <w:lvl w:ilvl="2" w:tplc="33B88BAE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86E1289"/>
    <w:multiLevelType w:val="hybridMultilevel"/>
    <w:tmpl w:val="2C566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2EF"/>
    <w:multiLevelType w:val="hybridMultilevel"/>
    <w:tmpl w:val="32EC1218"/>
    <w:lvl w:ilvl="0" w:tplc="60EC9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837"/>
    <w:multiLevelType w:val="hybridMultilevel"/>
    <w:tmpl w:val="64300CD4"/>
    <w:lvl w:ilvl="0" w:tplc="7ACA289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613F6"/>
    <w:multiLevelType w:val="hybridMultilevel"/>
    <w:tmpl w:val="966E9856"/>
    <w:lvl w:ilvl="0" w:tplc="97AAF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C45911" w:themeColor="accent2" w:themeShade="BF"/>
      </w:rPr>
    </w:lvl>
    <w:lvl w:ilvl="1" w:tplc="9754FC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9AC0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67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74F4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AD8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C8C0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1A91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2AA3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54618"/>
    <w:multiLevelType w:val="hybridMultilevel"/>
    <w:tmpl w:val="35A214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0E"/>
    <w:rsid w:val="000C3F0E"/>
    <w:rsid w:val="000D5483"/>
    <w:rsid w:val="00160604"/>
    <w:rsid w:val="00273003"/>
    <w:rsid w:val="004D71BF"/>
    <w:rsid w:val="006317A7"/>
    <w:rsid w:val="008C5773"/>
    <w:rsid w:val="00910843"/>
    <w:rsid w:val="009568C6"/>
    <w:rsid w:val="00A91142"/>
    <w:rsid w:val="00BF53EE"/>
    <w:rsid w:val="00C10D4D"/>
    <w:rsid w:val="00D055D4"/>
    <w:rsid w:val="00E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DA8C"/>
  <w15:chartTrackingRefBased/>
  <w15:docId w15:val="{CF6516F0-7793-4706-8055-601AC3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10</cp:revision>
  <dcterms:created xsi:type="dcterms:W3CDTF">2020-05-03T03:50:00Z</dcterms:created>
  <dcterms:modified xsi:type="dcterms:W3CDTF">2020-05-03T05:35:00Z</dcterms:modified>
</cp:coreProperties>
</file>