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D3F1B" w14:textId="5159DB40" w:rsidR="00803080" w:rsidRPr="00405A32" w:rsidRDefault="00803080" w:rsidP="00803080">
      <w:pPr>
        <w:spacing w:after="0" w:line="276" w:lineRule="auto"/>
        <w:jc w:val="center"/>
        <w:rPr>
          <w:rFonts w:ascii="Century Gothic" w:hAnsi="Century Gothic" w:cs="Arial"/>
          <w:b/>
          <w:bCs/>
          <w:sz w:val="24"/>
          <w:szCs w:val="24"/>
        </w:rPr>
      </w:pPr>
      <w:r w:rsidRPr="00405A32">
        <w:rPr>
          <w:rFonts w:ascii="Century Gothic" w:hAnsi="Century Gothic" w:cs="Arial"/>
          <w:b/>
          <w:bCs/>
          <w:sz w:val="24"/>
          <w:szCs w:val="24"/>
        </w:rPr>
        <w:t>DIMENSIÓN COGN</w:t>
      </w:r>
      <w:r w:rsidR="00BD0710">
        <w:rPr>
          <w:rFonts w:ascii="Century Gothic" w:hAnsi="Century Gothic" w:cs="Arial"/>
          <w:b/>
          <w:bCs/>
          <w:sz w:val="24"/>
          <w:szCs w:val="24"/>
        </w:rPr>
        <w:t xml:space="preserve">ITIVA </w:t>
      </w:r>
    </w:p>
    <w:p w14:paraId="3DCC0D44" w14:textId="77777777" w:rsidR="00CE7AF2" w:rsidRDefault="00CE7AF2" w:rsidP="00CE7AF2">
      <w:pPr>
        <w:spacing w:after="0" w:line="276" w:lineRule="auto"/>
        <w:rPr>
          <w:rFonts w:ascii="Century Gothic" w:hAnsi="Century Gothic" w:cs="Arial"/>
          <w:sz w:val="20"/>
          <w:szCs w:val="20"/>
        </w:rPr>
      </w:pPr>
    </w:p>
    <w:p w14:paraId="09C285A1" w14:textId="4D229FB0" w:rsidR="00CE7AF2" w:rsidRPr="00CE7AF2" w:rsidRDefault="00CE7AF2" w:rsidP="00CE7AF2">
      <w:pPr>
        <w:spacing w:after="0" w:line="276" w:lineRule="auto"/>
        <w:rPr>
          <w:rFonts w:ascii="Century Gothic" w:hAnsi="Century Gothic" w:cs="Arial"/>
          <w:sz w:val="24"/>
          <w:szCs w:val="24"/>
        </w:rPr>
      </w:pPr>
      <w:r w:rsidRPr="00CE7AF2">
        <w:rPr>
          <w:rFonts w:ascii="Century Gothic" w:hAnsi="Century Gothic" w:cs="Arial"/>
          <w:sz w:val="24"/>
          <w:szCs w:val="24"/>
        </w:rPr>
        <w:t xml:space="preserve">AREA:  </w:t>
      </w:r>
      <w:r w:rsidR="00BD0710">
        <w:rPr>
          <w:rFonts w:ascii="Century Gothic" w:hAnsi="Century Gothic" w:cs="Arial"/>
          <w:sz w:val="24"/>
          <w:szCs w:val="24"/>
        </w:rPr>
        <w:t xml:space="preserve">Proyecto </w:t>
      </w:r>
    </w:p>
    <w:p w14:paraId="3CB73290" w14:textId="621454B9" w:rsidR="00CE7AF2" w:rsidRPr="00CE7AF2" w:rsidRDefault="00CE7AF2" w:rsidP="00CE7AF2">
      <w:pPr>
        <w:spacing w:after="0" w:line="276" w:lineRule="auto"/>
        <w:rPr>
          <w:rFonts w:ascii="Arial" w:eastAsiaTheme="majorEastAsia" w:hAnsi="Arial" w:cs="Arial"/>
          <w:sz w:val="24"/>
          <w:szCs w:val="24"/>
        </w:rPr>
      </w:pPr>
      <w:r w:rsidRPr="00CE7AF2">
        <w:rPr>
          <w:rFonts w:ascii="Century Gothic" w:hAnsi="Century Gothic"/>
          <w:sz w:val="24"/>
          <w:szCs w:val="24"/>
        </w:rPr>
        <w:t xml:space="preserve">TEMA: </w:t>
      </w:r>
      <w:r w:rsidRPr="00CE7AF2">
        <w:rPr>
          <w:rFonts w:ascii="Arial" w:eastAsiaTheme="majorEastAsia" w:hAnsi="Arial" w:cs="Arial"/>
          <w:sz w:val="24"/>
          <w:szCs w:val="24"/>
        </w:rPr>
        <w:t xml:space="preserve"> </w:t>
      </w:r>
      <w:r w:rsidR="002378C7">
        <w:rPr>
          <w:rFonts w:ascii="Arial" w:eastAsiaTheme="majorEastAsia" w:hAnsi="Arial" w:cs="Arial"/>
          <w:sz w:val="24"/>
          <w:szCs w:val="24"/>
        </w:rPr>
        <w:t xml:space="preserve">aparato digestivo </w:t>
      </w:r>
      <w:r w:rsidR="00BD0710">
        <w:rPr>
          <w:rFonts w:ascii="Arial" w:eastAsiaTheme="majorEastAsia" w:hAnsi="Arial" w:cs="Arial"/>
          <w:sz w:val="24"/>
          <w:szCs w:val="24"/>
        </w:rPr>
        <w:t xml:space="preserve"> </w:t>
      </w:r>
      <w:r w:rsidR="00793B95">
        <w:rPr>
          <w:rFonts w:ascii="Arial" w:eastAsiaTheme="majorEastAsia" w:hAnsi="Arial" w:cs="Arial"/>
          <w:sz w:val="24"/>
          <w:szCs w:val="24"/>
        </w:rPr>
        <w:t xml:space="preserve"> </w:t>
      </w:r>
    </w:p>
    <w:p w14:paraId="3F57F223" w14:textId="0ECF6855" w:rsidR="00CE7AF2" w:rsidRDefault="00CE7AF2" w:rsidP="00CE7AF2">
      <w:pPr>
        <w:spacing w:after="0" w:line="276" w:lineRule="auto"/>
        <w:rPr>
          <w:rFonts w:ascii="Arial" w:eastAsiaTheme="majorEastAsia" w:hAnsi="Arial" w:cs="Arial"/>
        </w:rPr>
      </w:pPr>
      <w:r w:rsidRPr="00CE7AF2">
        <w:rPr>
          <w:rFonts w:ascii="Arial" w:eastAsiaTheme="majorEastAsia" w:hAnsi="Arial" w:cs="Arial"/>
          <w:sz w:val="24"/>
          <w:szCs w:val="24"/>
        </w:rPr>
        <w:t xml:space="preserve">FECHA: </w:t>
      </w:r>
      <w:r w:rsidR="002378C7">
        <w:rPr>
          <w:rFonts w:ascii="Arial" w:eastAsiaTheme="majorEastAsia" w:hAnsi="Arial" w:cs="Arial"/>
        </w:rPr>
        <w:t xml:space="preserve"> jueves 6 </w:t>
      </w:r>
      <w:r w:rsidRPr="00CE7AF2">
        <w:rPr>
          <w:rFonts w:ascii="Arial" w:eastAsiaTheme="majorEastAsia" w:hAnsi="Arial" w:cs="Arial"/>
        </w:rPr>
        <w:t>mayo</w:t>
      </w:r>
      <w:r w:rsidR="00622604">
        <w:rPr>
          <w:rFonts w:ascii="Arial" w:eastAsiaTheme="majorEastAsia" w:hAnsi="Arial" w:cs="Arial"/>
        </w:rPr>
        <w:t xml:space="preserve"> 2021 </w:t>
      </w:r>
    </w:p>
    <w:p w14:paraId="17949A19" w14:textId="2D998538" w:rsidR="00033F9B" w:rsidRDefault="00CE7AF2" w:rsidP="002378C7">
      <w:pPr>
        <w:spacing w:after="0" w:line="276" w:lineRule="auto"/>
      </w:pPr>
      <w:r w:rsidRPr="00CE7AF2">
        <w:rPr>
          <w:rFonts w:ascii="Arial" w:eastAsiaTheme="majorEastAsia" w:hAnsi="Arial" w:cs="Arial"/>
        </w:rPr>
        <w:t xml:space="preserve"> </w:t>
      </w:r>
      <w:r>
        <w:rPr>
          <w:rFonts w:ascii="Arial" w:eastAsiaTheme="majorEastAsia" w:hAnsi="Arial" w:cs="Arial"/>
        </w:rPr>
        <w:t>MOTIVACIÓN:</w:t>
      </w:r>
      <w:r w:rsidR="00033F9B">
        <w:t xml:space="preserve"> </w:t>
      </w:r>
      <w:hyperlink r:id="rId6" w:history="1">
        <w:r w:rsidR="002378C7" w:rsidRPr="00090615">
          <w:rPr>
            <w:rStyle w:val="Hipervnculo"/>
          </w:rPr>
          <w:t>https://youtu.be/_jbw0FxnaQE</w:t>
        </w:r>
      </w:hyperlink>
    </w:p>
    <w:p w14:paraId="63837AD1" w14:textId="77777777" w:rsidR="00033F9B" w:rsidRDefault="00033F9B" w:rsidP="00CE7AF2">
      <w:pPr>
        <w:spacing w:after="0" w:line="276" w:lineRule="auto"/>
      </w:pPr>
    </w:p>
    <w:p w14:paraId="0507F60D" w14:textId="3C7954F5" w:rsidR="00033F9B" w:rsidRDefault="00CE7AF2" w:rsidP="00CE7AF2">
      <w:pPr>
        <w:spacing w:after="0" w:line="276" w:lineRule="auto"/>
        <w:rPr>
          <w:rFonts w:ascii="Arial" w:eastAsiaTheme="majorEastAsia" w:hAnsi="Arial" w:cs="Arial"/>
        </w:rPr>
      </w:pPr>
      <w:r>
        <w:rPr>
          <w:rFonts w:ascii="Arial" w:eastAsiaTheme="majorEastAsia" w:hAnsi="Arial" w:cs="Arial"/>
        </w:rPr>
        <w:t xml:space="preserve">ACTIVIDAD: </w:t>
      </w:r>
      <w:r w:rsidR="002378C7">
        <w:rPr>
          <w:rFonts w:ascii="Arial" w:eastAsiaTheme="majorEastAsia" w:hAnsi="Arial" w:cs="Arial"/>
        </w:rPr>
        <w:t xml:space="preserve">Decora con plastilina el aparato digestivo </w:t>
      </w:r>
    </w:p>
    <w:p w14:paraId="0E56191E" w14:textId="64DD9292" w:rsidR="00E96AAB" w:rsidRDefault="002378C7" w:rsidP="00CE7AF2">
      <w:pPr>
        <w:spacing w:after="0" w:line="276" w:lineRule="auto"/>
        <w:rPr>
          <w:rFonts w:ascii="Arial" w:eastAsiaTheme="majorEastAsia" w:hAnsi="Arial" w:cs="Aria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35979D" wp14:editId="56FBC642">
            <wp:simplePos x="0" y="0"/>
            <wp:positionH relativeFrom="margin">
              <wp:posOffset>187287</wp:posOffset>
            </wp:positionH>
            <wp:positionV relativeFrom="paragraph">
              <wp:posOffset>278957</wp:posOffset>
            </wp:positionV>
            <wp:extent cx="4725670" cy="4508500"/>
            <wp:effectExtent l="0" t="0" r="0" b="635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5670" cy="4508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A9E17C" w14:textId="772F18F6" w:rsidR="00E96AAB" w:rsidRDefault="00E96AAB" w:rsidP="00CE7AF2">
      <w:pPr>
        <w:spacing w:after="0" w:line="276" w:lineRule="auto"/>
        <w:rPr>
          <w:rFonts w:ascii="Arial" w:eastAsiaTheme="majorEastAsia" w:hAnsi="Arial" w:cs="Arial"/>
        </w:rPr>
      </w:pPr>
    </w:p>
    <w:p w14:paraId="7FA4908F" w14:textId="10E9A022" w:rsidR="0097184F" w:rsidRDefault="0097184F" w:rsidP="00E96AAB">
      <w:pPr>
        <w:spacing w:after="0" w:line="276" w:lineRule="auto"/>
        <w:rPr>
          <w:rFonts w:ascii="Arial" w:eastAsiaTheme="majorEastAsia" w:hAnsi="Arial" w:cs="Arial"/>
        </w:rPr>
      </w:pPr>
    </w:p>
    <w:p w14:paraId="378225F5" w14:textId="457E4B2C" w:rsidR="0097184F" w:rsidRDefault="0097184F" w:rsidP="00E96AAB">
      <w:pPr>
        <w:spacing w:after="0" w:line="276" w:lineRule="auto"/>
        <w:rPr>
          <w:rFonts w:ascii="Arial" w:eastAsiaTheme="majorEastAsia" w:hAnsi="Arial" w:cs="Arial"/>
        </w:rPr>
      </w:pPr>
    </w:p>
    <w:p w14:paraId="13A28B93" w14:textId="77777777" w:rsidR="0097184F" w:rsidRDefault="0097184F" w:rsidP="00E96AAB">
      <w:pPr>
        <w:spacing w:after="0" w:line="276" w:lineRule="auto"/>
        <w:rPr>
          <w:rFonts w:ascii="Arial" w:eastAsiaTheme="majorEastAsia" w:hAnsi="Arial" w:cs="Arial"/>
        </w:rPr>
      </w:pPr>
    </w:p>
    <w:p w14:paraId="3F6F755C" w14:textId="77777777" w:rsidR="0097184F" w:rsidRDefault="0097184F" w:rsidP="00E96AAB">
      <w:pPr>
        <w:spacing w:after="0" w:line="276" w:lineRule="auto"/>
        <w:rPr>
          <w:rFonts w:ascii="Arial" w:eastAsiaTheme="majorEastAsia" w:hAnsi="Arial" w:cs="Arial"/>
        </w:rPr>
      </w:pPr>
    </w:p>
    <w:p w14:paraId="73E5CA74" w14:textId="5DD13F1F" w:rsidR="00CE7AF2" w:rsidRPr="00803080" w:rsidRDefault="00E96AAB" w:rsidP="00E96AAB">
      <w:pPr>
        <w:spacing w:after="0" w:line="276" w:lineRule="auto"/>
        <w:rPr>
          <w:rFonts w:ascii="Arial" w:eastAsiaTheme="majorEastAsia" w:hAnsi="Arial" w:cs="Arial"/>
        </w:rPr>
      </w:pPr>
      <w:r>
        <w:rPr>
          <w:rFonts w:ascii="Arial" w:eastAsiaTheme="majorEastAsia" w:hAnsi="Arial" w:cs="Arial"/>
        </w:rPr>
        <w:t>Nombre completo __________________________________________________</w:t>
      </w:r>
    </w:p>
    <w:sectPr w:rsidR="00CE7AF2" w:rsidRPr="00803080" w:rsidSect="00CE7AF2">
      <w:headerReference w:type="default" r:id="rId8"/>
      <w:pgSz w:w="12240" w:h="15840"/>
      <w:pgMar w:top="1417" w:right="1701" w:bottom="1417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DDCFF" w14:textId="77777777" w:rsidR="00B07673" w:rsidRDefault="00B07673" w:rsidP="00CE7AF2">
      <w:pPr>
        <w:spacing w:after="0" w:line="240" w:lineRule="auto"/>
      </w:pPr>
      <w:r>
        <w:separator/>
      </w:r>
    </w:p>
  </w:endnote>
  <w:endnote w:type="continuationSeparator" w:id="0">
    <w:p w14:paraId="43F57031" w14:textId="77777777" w:rsidR="00B07673" w:rsidRDefault="00B07673" w:rsidP="00CE7A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EAD59" w14:textId="77777777" w:rsidR="00B07673" w:rsidRDefault="00B07673" w:rsidP="00CE7AF2">
      <w:pPr>
        <w:spacing w:after="0" w:line="240" w:lineRule="auto"/>
      </w:pPr>
      <w:r>
        <w:separator/>
      </w:r>
    </w:p>
  </w:footnote>
  <w:footnote w:type="continuationSeparator" w:id="0">
    <w:p w14:paraId="5E15F95F" w14:textId="77777777" w:rsidR="00B07673" w:rsidRDefault="00B07673" w:rsidP="00CE7A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24E08" w14:textId="5FAA5BED" w:rsidR="00CE7AF2" w:rsidRDefault="00CE7AF2" w:rsidP="00CE7AF2">
    <w:pPr>
      <w:spacing w:after="0"/>
      <w:jc w:val="center"/>
      <w:rPr>
        <w:b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72B4427" wp14:editId="509E3028">
          <wp:simplePos x="0" y="0"/>
          <wp:positionH relativeFrom="page">
            <wp:posOffset>818515</wp:posOffset>
          </wp:positionH>
          <wp:positionV relativeFrom="page">
            <wp:posOffset>452755</wp:posOffset>
          </wp:positionV>
          <wp:extent cx="731520" cy="660400"/>
          <wp:effectExtent l="0" t="0" r="0" b="635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" cy="66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</w:rPr>
      <w:t>INSTITUCIÓN EDUCTIVA JOSÉ JOAQUÍN CASAS – CHIA</w:t>
    </w:r>
  </w:p>
  <w:p w14:paraId="31D855C9" w14:textId="77777777" w:rsidR="00CE7AF2" w:rsidRDefault="00CE7AF2" w:rsidP="00CE7AF2">
    <w:pPr>
      <w:spacing w:after="0"/>
      <w:jc w:val="center"/>
      <w:rPr>
        <w:b/>
      </w:rPr>
    </w:pPr>
    <w:r>
      <w:rPr>
        <w:b/>
      </w:rPr>
      <w:t>PROYECTO TEJIENDO SUEÑOS Y SABERES JUNTOS</w:t>
    </w:r>
  </w:p>
  <w:p w14:paraId="535FC16E" w14:textId="77777777" w:rsidR="00CE7AF2" w:rsidRDefault="00CE7AF2" w:rsidP="00CE7AF2">
    <w:pPr>
      <w:spacing w:after="0"/>
      <w:jc w:val="center"/>
      <w:rPr>
        <w:b/>
      </w:rPr>
    </w:pPr>
    <w:r>
      <w:rPr>
        <w:b/>
      </w:rPr>
      <w:t>TRANSICIÓN 2021</w:t>
    </w:r>
  </w:p>
  <w:p w14:paraId="4037C10B" w14:textId="77777777" w:rsidR="00CE7AF2" w:rsidRDefault="00CE7AF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AF2"/>
    <w:rsid w:val="00033F9B"/>
    <w:rsid w:val="00080E55"/>
    <w:rsid w:val="002378C7"/>
    <w:rsid w:val="00362B20"/>
    <w:rsid w:val="004E5BC9"/>
    <w:rsid w:val="00563BD9"/>
    <w:rsid w:val="00622604"/>
    <w:rsid w:val="0063451E"/>
    <w:rsid w:val="00774ED2"/>
    <w:rsid w:val="00793B95"/>
    <w:rsid w:val="007B431E"/>
    <w:rsid w:val="00803080"/>
    <w:rsid w:val="008F789C"/>
    <w:rsid w:val="0097184F"/>
    <w:rsid w:val="00B07673"/>
    <w:rsid w:val="00B5418F"/>
    <w:rsid w:val="00BD0710"/>
    <w:rsid w:val="00CE7AF2"/>
    <w:rsid w:val="00E96AAB"/>
    <w:rsid w:val="00F9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7B43B3"/>
  <w15:chartTrackingRefBased/>
  <w15:docId w15:val="{503781D3-14AF-4245-8505-95CEE303D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E7AF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E7AF2"/>
  </w:style>
  <w:style w:type="paragraph" w:styleId="Piedepgina">
    <w:name w:val="footer"/>
    <w:basedOn w:val="Normal"/>
    <w:link w:val="PiedepginaCar"/>
    <w:uiPriority w:val="99"/>
    <w:unhideWhenUsed/>
    <w:rsid w:val="00CE7AF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E7AF2"/>
  </w:style>
  <w:style w:type="paragraph" w:styleId="Prrafodelista">
    <w:name w:val="List Paragraph"/>
    <w:basedOn w:val="Normal"/>
    <w:uiPriority w:val="34"/>
    <w:qFormat/>
    <w:rsid w:val="00CE7AF2"/>
    <w:pPr>
      <w:suppressAutoHyphens/>
      <w:ind w:left="720"/>
      <w:contextualSpacing/>
    </w:pPr>
    <w:rPr>
      <w:rFonts w:eastAsiaTheme="minorEastAsia"/>
    </w:rPr>
  </w:style>
  <w:style w:type="character" w:styleId="Hipervnculo">
    <w:name w:val="Hyperlink"/>
    <w:basedOn w:val="Fuentedeprrafopredeter"/>
    <w:uiPriority w:val="99"/>
    <w:unhideWhenUsed/>
    <w:rsid w:val="00CE7AF2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E7AF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93B9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_jbw0FxnaQE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Libia Cristina Pardo Barrios</dc:creator>
  <cp:keywords/>
  <dc:description/>
  <cp:lastModifiedBy>Libia Cristina Pardo Barrios</cp:lastModifiedBy>
  <cp:revision>3</cp:revision>
  <dcterms:created xsi:type="dcterms:W3CDTF">2021-05-01T06:09:00Z</dcterms:created>
  <dcterms:modified xsi:type="dcterms:W3CDTF">2021-05-01T06:13:00Z</dcterms:modified>
</cp:coreProperties>
</file>